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61F14" w14:textId="07F17224" w:rsidR="00F26556" w:rsidRDefault="001B7ECE">
      <w:pPr>
        <w:jc w:val="center"/>
        <w:rPr>
          <w:b/>
          <w:bCs/>
        </w:rPr>
      </w:pPr>
      <w:r>
        <w:rPr>
          <w:b/>
          <w:bCs/>
          <w:noProof/>
        </w:rPr>
        <w:drawing>
          <wp:anchor distT="0" distB="0" distL="114300" distR="114300" simplePos="0" relativeHeight="251661312" behindDoc="0" locked="0" layoutInCell="1" allowOverlap="1" wp14:anchorId="6DDB3E38" wp14:editId="672DA1A4">
            <wp:simplePos x="0" y="0"/>
            <wp:positionH relativeFrom="margin">
              <wp:posOffset>0</wp:posOffset>
            </wp:positionH>
            <wp:positionV relativeFrom="margin">
              <wp:posOffset>1270</wp:posOffset>
            </wp:positionV>
            <wp:extent cx="2199640" cy="675640"/>
            <wp:effectExtent l="0" t="0" r="0" b="0"/>
            <wp:wrapSquare wrapText="bothSides"/>
            <wp:docPr id="25199049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90491" name="Immagine 251990491"/>
                    <pic:cNvPicPr/>
                  </pic:nvPicPr>
                  <pic:blipFill>
                    <a:blip r:embed="rId7"/>
                    <a:stretch>
                      <a:fillRect/>
                    </a:stretch>
                  </pic:blipFill>
                  <pic:spPr>
                    <a:xfrm>
                      <a:off x="0" y="0"/>
                      <a:ext cx="2199640" cy="675640"/>
                    </a:xfrm>
                    <a:prstGeom prst="rect">
                      <a:avLst/>
                    </a:prstGeom>
                  </pic:spPr>
                </pic:pic>
              </a:graphicData>
            </a:graphic>
          </wp:anchor>
        </w:drawing>
      </w:r>
      <w:r>
        <w:rPr>
          <w:b/>
          <w:bCs/>
          <w:noProof/>
        </w:rPr>
        <w:drawing>
          <wp:anchor distT="0" distB="0" distL="114300" distR="114300" simplePos="0" relativeHeight="251659264" behindDoc="0" locked="0" layoutInCell="1" hidden="0" allowOverlap="1" wp14:anchorId="505AC4DB" wp14:editId="0767AE43">
            <wp:simplePos x="0" y="0"/>
            <wp:positionH relativeFrom="margin">
              <wp:posOffset>4563497</wp:posOffset>
            </wp:positionH>
            <wp:positionV relativeFrom="margin">
              <wp:posOffset>0</wp:posOffset>
            </wp:positionV>
            <wp:extent cx="1064895" cy="676910"/>
            <wp:effectExtent l="0" t="0" r="0" b="0"/>
            <wp:wrapSquare wrapText="bothSides" distT="0" distB="0" distL="114300" distR="114300"/>
            <wp:docPr id="1" name="image2.png" descr="Immagine che contiene testo, Carattere, schermata, log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2.png" descr="Immagine che contiene testo, Carattere, schermata, logo&#10;&#10;Il contenuto generato dall'IA potrebbe non essere corretto."/>
                    <pic:cNvPicPr preferRelativeResize="0"/>
                  </pic:nvPicPr>
                  <pic:blipFill>
                    <a:blip r:embed="rId8"/>
                    <a:srcRect/>
                    <a:stretch>
                      <a:fillRect/>
                    </a:stretch>
                  </pic:blipFill>
                  <pic:spPr>
                    <a:xfrm>
                      <a:off x="0" y="0"/>
                      <a:ext cx="1064895" cy="676910"/>
                    </a:xfrm>
                    <a:prstGeom prst="rect">
                      <a:avLst/>
                    </a:prstGeom>
                    <a:ln/>
                  </pic:spPr>
                </pic:pic>
              </a:graphicData>
            </a:graphic>
          </wp:anchor>
        </w:drawing>
      </w:r>
    </w:p>
    <w:p w14:paraId="10D317D6" w14:textId="7A9A2E5C" w:rsidR="00F26556" w:rsidRDefault="00F26556">
      <w:pPr>
        <w:jc w:val="center"/>
        <w:rPr>
          <w:b/>
          <w:bCs/>
        </w:rPr>
      </w:pPr>
    </w:p>
    <w:p w14:paraId="0D4630DB" w14:textId="77777777" w:rsidR="00F26556" w:rsidRDefault="00F26556">
      <w:pPr>
        <w:jc w:val="center"/>
        <w:rPr>
          <w:b/>
          <w:bCs/>
        </w:rPr>
      </w:pPr>
    </w:p>
    <w:p w14:paraId="58CCF94E" w14:textId="77777777" w:rsidR="00F26556" w:rsidRDefault="00F26556">
      <w:pPr>
        <w:jc w:val="center"/>
        <w:rPr>
          <w:b/>
          <w:bCs/>
        </w:rPr>
      </w:pPr>
    </w:p>
    <w:p w14:paraId="4A850492" w14:textId="77777777" w:rsidR="00F26556" w:rsidRDefault="00F26556">
      <w:pPr>
        <w:jc w:val="center"/>
        <w:rPr>
          <w:b/>
          <w:bCs/>
        </w:rPr>
      </w:pPr>
    </w:p>
    <w:p w14:paraId="5005E855" w14:textId="33FAA464" w:rsidR="00F26556" w:rsidRDefault="00000000">
      <w:pPr>
        <w:jc w:val="center"/>
        <w:rPr>
          <w:b/>
          <w:bCs/>
          <w:sz w:val="40"/>
          <w:szCs w:val="40"/>
        </w:rPr>
      </w:pPr>
      <w:r>
        <w:rPr>
          <w:b/>
          <w:bCs/>
          <w:color w:val="C00000"/>
          <w:sz w:val="40"/>
          <w:szCs w:val="40"/>
        </w:rPr>
        <w:t xml:space="preserve">Note </w:t>
      </w:r>
      <w:r w:rsidR="007E47A9">
        <w:rPr>
          <w:b/>
          <w:bCs/>
          <w:color w:val="C00000"/>
          <w:sz w:val="40"/>
          <w:szCs w:val="40"/>
        </w:rPr>
        <w:t xml:space="preserve">musicali </w:t>
      </w:r>
      <w:r>
        <w:rPr>
          <w:b/>
          <w:bCs/>
          <w:color w:val="C00000"/>
          <w:sz w:val="40"/>
          <w:szCs w:val="40"/>
        </w:rPr>
        <w:t>di senso</w:t>
      </w:r>
    </w:p>
    <w:p w14:paraId="0DAEEE28" w14:textId="77777777" w:rsidR="00F26556" w:rsidRDefault="00F26556">
      <w:pPr>
        <w:jc w:val="center"/>
        <w:rPr>
          <w:b/>
          <w:bCs/>
          <w:sz w:val="24"/>
          <w:szCs w:val="24"/>
        </w:rPr>
      </w:pPr>
    </w:p>
    <w:p w14:paraId="0AF32FE1" w14:textId="77777777" w:rsidR="00F26556" w:rsidRDefault="00000000">
      <w:pPr>
        <w:jc w:val="center"/>
        <w:rPr>
          <w:b/>
          <w:bCs/>
          <w:color w:val="C9211E"/>
          <w:sz w:val="30"/>
          <w:szCs w:val="30"/>
        </w:rPr>
      </w:pPr>
      <w:r>
        <w:rPr>
          <w:b/>
          <w:bCs/>
          <w:sz w:val="30"/>
          <w:szCs w:val="30"/>
        </w:rPr>
        <w:t>Scheda didattica - Compito di Realtà</w:t>
      </w:r>
    </w:p>
    <w:p w14:paraId="2E8078D2" w14:textId="77777777" w:rsidR="00F26556" w:rsidRDefault="00F26556"/>
    <w:p w14:paraId="11A7DEF8" w14:textId="77777777" w:rsidR="00F26556" w:rsidRDefault="00000000">
      <w:pPr>
        <w:jc w:val="both"/>
        <w:rPr>
          <w:highlight w:val="yellow"/>
        </w:rPr>
      </w:pPr>
      <w:r>
        <w:rPr>
          <w:b/>
          <w:bCs/>
          <w:color w:val="C00000"/>
        </w:rPr>
        <w:t>Destinatari</w:t>
      </w:r>
      <w:r>
        <w:t>:</w:t>
      </w:r>
      <w:r>
        <w:rPr>
          <w:b/>
          <w:bCs/>
        </w:rPr>
        <w:t xml:space="preserve"> </w:t>
      </w:r>
      <w:r>
        <w:t>studenti e studentesse della</w:t>
      </w:r>
      <w:r>
        <w:rPr>
          <w:b/>
          <w:bCs/>
        </w:rPr>
        <w:t xml:space="preserve"> </w:t>
      </w:r>
      <w:r>
        <w:rPr>
          <w:color w:val="C00000"/>
        </w:rPr>
        <w:t>Scuola Secondaria di Primo Grado</w:t>
      </w:r>
    </w:p>
    <w:p w14:paraId="702178ED" w14:textId="77777777" w:rsidR="00F26556" w:rsidRDefault="00F26556">
      <w:pPr>
        <w:jc w:val="both"/>
      </w:pPr>
    </w:p>
    <w:p w14:paraId="4F291C13" w14:textId="77777777" w:rsidR="00F26556" w:rsidRDefault="00000000">
      <w:pPr>
        <w:jc w:val="both"/>
        <w:rPr>
          <w:color w:val="C00000"/>
        </w:rPr>
      </w:pPr>
      <w:r>
        <w:rPr>
          <w:b/>
          <w:bCs/>
          <w:color w:val="C00000"/>
        </w:rPr>
        <w:t>Traguardi per lo sviluppo delle competenze</w:t>
      </w:r>
    </w:p>
    <w:p w14:paraId="7726E808" w14:textId="77777777" w:rsidR="00F26556" w:rsidRDefault="00000000">
      <w:pPr>
        <w:numPr>
          <w:ilvl w:val="0"/>
          <w:numId w:val="12"/>
        </w:numPr>
        <w:jc w:val="both"/>
      </w:pPr>
      <w:r>
        <w:t>Riconoscere i linguaggi espressivi della fede (musica, canto, arte)</w:t>
      </w:r>
    </w:p>
    <w:p w14:paraId="2AA060A9" w14:textId="77777777" w:rsidR="00F26556" w:rsidRDefault="00000000">
      <w:pPr>
        <w:numPr>
          <w:ilvl w:val="0"/>
          <w:numId w:val="12"/>
        </w:numPr>
        <w:jc w:val="both"/>
      </w:pPr>
      <w:r>
        <w:t>Interrogarsi sulle domande di senso presenti nella vita e nella cultura</w:t>
      </w:r>
    </w:p>
    <w:p w14:paraId="65A9007E" w14:textId="77777777" w:rsidR="00F26556" w:rsidRDefault="00000000">
      <w:pPr>
        <w:numPr>
          <w:ilvl w:val="0"/>
          <w:numId w:val="12"/>
        </w:numPr>
        <w:jc w:val="both"/>
      </w:pPr>
      <w:r>
        <w:t>Cogliere il rapporto tra religione e cultura contemporanea</w:t>
      </w:r>
    </w:p>
    <w:p w14:paraId="1F84DE75" w14:textId="60B7CDBC" w:rsidR="00F26556" w:rsidRDefault="00000000">
      <w:pPr>
        <w:numPr>
          <w:ilvl w:val="0"/>
          <w:numId w:val="12"/>
        </w:numPr>
        <w:jc w:val="both"/>
      </w:pPr>
      <w:r>
        <w:t xml:space="preserve">Sviluppare capacità di dialogo e </w:t>
      </w:r>
      <w:r w:rsidR="007E47A9">
        <w:t xml:space="preserve">di </w:t>
      </w:r>
      <w:r>
        <w:t xml:space="preserve">confronto </w:t>
      </w:r>
      <w:r w:rsidR="007E47A9">
        <w:t>f</w:t>
      </w:r>
      <w:r>
        <w:t>ra esperienze diverse</w:t>
      </w:r>
    </w:p>
    <w:p w14:paraId="4756EB92" w14:textId="77777777" w:rsidR="00F26556" w:rsidRDefault="00F26556">
      <w:pPr>
        <w:jc w:val="both"/>
      </w:pPr>
    </w:p>
    <w:p w14:paraId="6C981B4D" w14:textId="77777777" w:rsidR="00F26556" w:rsidRDefault="00000000">
      <w:pPr>
        <w:jc w:val="both"/>
        <w:rPr>
          <w:b/>
          <w:bCs/>
          <w:color w:val="C00000"/>
        </w:rPr>
      </w:pPr>
      <w:r>
        <w:rPr>
          <w:b/>
          <w:bCs/>
          <w:color w:val="C00000"/>
        </w:rPr>
        <w:t xml:space="preserve">Obiettivi di apprendimento </w:t>
      </w:r>
    </w:p>
    <w:p w14:paraId="225C3BF4" w14:textId="77777777" w:rsidR="00F26556" w:rsidRDefault="00000000">
      <w:pPr>
        <w:numPr>
          <w:ilvl w:val="0"/>
          <w:numId w:val="3"/>
        </w:numPr>
        <w:jc w:val="both"/>
      </w:pPr>
      <w:r>
        <w:t>Individuare messaggi religiosi e spirituali presenti nella musica</w:t>
      </w:r>
    </w:p>
    <w:p w14:paraId="4774D788" w14:textId="77777777" w:rsidR="00F26556" w:rsidRDefault="00000000">
      <w:pPr>
        <w:numPr>
          <w:ilvl w:val="0"/>
          <w:numId w:val="3"/>
        </w:numPr>
        <w:jc w:val="both"/>
      </w:pPr>
      <w:r>
        <w:t>Riconoscere come la fede si esprime attraverso forme artistiche e culturali</w:t>
      </w:r>
    </w:p>
    <w:p w14:paraId="687D58B7" w14:textId="77777777" w:rsidR="00F26556" w:rsidRDefault="00000000">
      <w:pPr>
        <w:numPr>
          <w:ilvl w:val="0"/>
          <w:numId w:val="3"/>
        </w:numPr>
        <w:jc w:val="both"/>
      </w:pPr>
      <w:r>
        <w:t>Confrontare esperienze religiose diverse (cristianesimo, ebraismo, islam)</w:t>
      </w:r>
    </w:p>
    <w:p w14:paraId="2BC15C4B" w14:textId="065C87E8" w:rsidR="00F26556" w:rsidRDefault="00000000">
      <w:pPr>
        <w:numPr>
          <w:ilvl w:val="0"/>
          <w:numId w:val="3"/>
        </w:numPr>
        <w:jc w:val="both"/>
      </w:pPr>
      <w:r>
        <w:t>Riflettere sul significato di</w:t>
      </w:r>
      <w:r w:rsidR="007E47A9">
        <w:t>:</w:t>
      </w:r>
      <w:r>
        <w:t xml:space="preserve"> vita, sofferenza, speranza, ricerca di Dio</w:t>
      </w:r>
    </w:p>
    <w:p w14:paraId="33FE6DBB" w14:textId="77777777" w:rsidR="00F26556" w:rsidRDefault="00F26556">
      <w:pPr>
        <w:jc w:val="both"/>
      </w:pPr>
    </w:p>
    <w:p w14:paraId="42C47986" w14:textId="65805EE0" w:rsidR="00F26556" w:rsidRDefault="00000000">
      <w:pPr>
        <w:jc w:val="both"/>
      </w:pPr>
      <w:r>
        <w:rPr>
          <w:b/>
          <w:bCs/>
          <w:color w:val="C00000"/>
        </w:rPr>
        <w:t>Tempi</w:t>
      </w:r>
      <w:r>
        <w:rPr>
          <w:b/>
          <w:bCs/>
        </w:rPr>
        <w:t xml:space="preserve">: </w:t>
      </w:r>
      <w:r>
        <w:t xml:space="preserve">1 ora </w:t>
      </w:r>
      <w:r w:rsidR="005D16E4">
        <w:t>circa</w:t>
      </w:r>
    </w:p>
    <w:p w14:paraId="0676D450" w14:textId="77777777" w:rsidR="00F26556" w:rsidRDefault="00F26556">
      <w:pPr>
        <w:jc w:val="both"/>
      </w:pPr>
    </w:p>
    <w:p w14:paraId="17BBB13F" w14:textId="77777777" w:rsidR="00F26556" w:rsidRDefault="00000000">
      <w:pPr>
        <w:jc w:val="both"/>
        <w:rPr>
          <w:color w:val="EE0000"/>
        </w:rPr>
      </w:pPr>
      <w:r>
        <w:rPr>
          <w:b/>
          <w:bCs/>
          <w:color w:val="C00000"/>
        </w:rPr>
        <w:t>Materiali e risorse</w:t>
      </w:r>
    </w:p>
    <w:p w14:paraId="168B697F" w14:textId="4709C303" w:rsidR="00F26556" w:rsidRDefault="00000000" w:rsidP="007E47A9">
      <w:r w:rsidRPr="007E47A9">
        <w:rPr>
          <w:b/>
          <w:bCs/>
        </w:rPr>
        <w:t>Schede musicali digitali</w:t>
      </w:r>
      <w:r>
        <w:t xml:space="preserve"> </w:t>
      </w:r>
      <w:r>
        <w:rPr>
          <w:b/>
          <w:bCs/>
          <w:color w:val="00B050"/>
        </w:rPr>
        <w:t>(in calce)</w:t>
      </w:r>
      <w:r w:rsidR="007E47A9" w:rsidRPr="007E47A9">
        <w:t>:</w:t>
      </w:r>
    </w:p>
    <w:p w14:paraId="7D5AFC08" w14:textId="581B12F8" w:rsidR="00F26556" w:rsidRDefault="00000000">
      <w:pPr>
        <w:numPr>
          <w:ilvl w:val="0"/>
          <w:numId w:val="5"/>
        </w:numPr>
      </w:pPr>
      <w:r>
        <w:t>Marco Mengoni</w:t>
      </w:r>
      <w:r w:rsidR="007E47A9">
        <w:t xml:space="preserve">, </w:t>
      </w:r>
      <w:r w:rsidRPr="007E47A9">
        <w:rPr>
          <w:i/>
          <w:iCs/>
        </w:rPr>
        <w:t>Esseri umani</w:t>
      </w:r>
    </w:p>
    <w:p w14:paraId="2683C960" w14:textId="74C96D7D" w:rsidR="00F26556" w:rsidRDefault="00000000">
      <w:pPr>
        <w:numPr>
          <w:ilvl w:val="0"/>
          <w:numId w:val="5"/>
        </w:numPr>
      </w:pPr>
      <w:r>
        <w:t>Simon &amp; Garfunkel</w:t>
      </w:r>
      <w:r w:rsidR="007E47A9">
        <w:t xml:space="preserve">, </w:t>
      </w:r>
      <w:r w:rsidRPr="007E47A9">
        <w:rPr>
          <w:i/>
          <w:iCs/>
        </w:rPr>
        <w:t xml:space="preserve">The Sound of </w:t>
      </w:r>
      <w:proofErr w:type="spellStart"/>
      <w:r w:rsidRPr="007E47A9">
        <w:rPr>
          <w:i/>
          <w:iCs/>
        </w:rPr>
        <w:t>Silence</w:t>
      </w:r>
      <w:proofErr w:type="spellEnd"/>
    </w:p>
    <w:p w14:paraId="28D13521" w14:textId="67EE50C1" w:rsidR="00F26556" w:rsidRDefault="00000000">
      <w:pPr>
        <w:numPr>
          <w:ilvl w:val="0"/>
          <w:numId w:val="5"/>
        </w:numPr>
      </w:pPr>
      <w:r>
        <w:t>Vasco Rossi</w:t>
      </w:r>
      <w:r w:rsidR="007E47A9">
        <w:t xml:space="preserve">, </w:t>
      </w:r>
      <w:r w:rsidRPr="007E47A9">
        <w:rPr>
          <w:i/>
          <w:iCs/>
        </w:rPr>
        <w:t>Un senso</w:t>
      </w:r>
    </w:p>
    <w:p w14:paraId="7CEFF0E0" w14:textId="2D36454B" w:rsidR="00F26556" w:rsidRDefault="00000000">
      <w:pPr>
        <w:numPr>
          <w:ilvl w:val="0"/>
          <w:numId w:val="5"/>
        </w:numPr>
      </w:pPr>
      <w:r>
        <w:t xml:space="preserve">Dire </w:t>
      </w:r>
      <w:proofErr w:type="spellStart"/>
      <w:r>
        <w:t>Straits</w:t>
      </w:r>
      <w:proofErr w:type="spellEnd"/>
      <w:r w:rsidR="007E47A9">
        <w:t xml:space="preserve">, </w:t>
      </w:r>
      <w:r w:rsidRPr="007E47A9">
        <w:rPr>
          <w:i/>
          <w:iCs/>
        </w:rPr>
        <w:t>Brothers in Arms</w:t>
      </w:r>
    </w:p>
    <w:p w14:paraId="1BF8C2EE" w14:textId="7FEFA518" w:rsidR="00F26556" w:rsidRDefault="00000000">
      <w:pPr>
        <w:numPr>
          <w:ilvl w:val="0"/>
          <w:numId w:val="5"/>
        </w:numPr>
      </w:pPr>
      <w:proofErr w:type="spellStart"/>
      <w:r>
        <w:t>Nek</w:t>
      </w:r>
      <w:proofErr w:type="spellEnd"/>
      <w:r w:rsidR="007E47A9">
        <w:t xml:space="preserve">, </w:t>
      </w:r>
      <w:r w:rsidRPr="007E47A9">
        <w:rPr>
          <w:i/>
          <w:iCs/>
        </w:rPr>
        <w:t>In te</w:t>
      </w:r>
    </w:p>
    <w:p w14:paraId="315ADA30" w14:textId="107AE41B" w:rsidR="00F26556" w:rsidRPr="007E47A9" w:rsidRDefault="00000000">
      <w:pPr>
        <w:numPr>
          <w:ilvl w:val="0"/>
          <w:numId w:val="5"/>
        </w:numPr>
        <w:rPr>
          <w:lang w:val="de-DE"/>
        </w:rPr>
      </w:pPr>
      <w:r w:rsidRPr="007E47A9">
        <w:rPr>
          <w:lang w:val="de-DE"/>
        </w:rPr>
        <w:t>The Darkness</w:t>
      </w:r>
      <w:r w:rsidR="007E47A9" w:rsidRPr="007E47A9">
        <w:rPr>
          <w:lang w:val="de-DE"/>
        </w:rPr>
        <w:t xml:space="preserve">, </w:t>
      </w:r>
      <w:r w:rsidRPr="007E47A9">
        <w:rPr>
          <w:i/>
          <w:iCs/>
          <w:lang w:val="de-DE"/>
        </w:rPr>
        <w:t xml:space="preserve">In </w:t>
      </w:r>
      <w:proofErr w:type="spellStart"/>
      <w:r w:rsidRPr="007E47A9">
        <w:rPr>
          <w:i/>
          <w:iCs/>
          <w:lang w:val="de-DE"/>
        </w:rPr>
        <w:t>Another</w:t>
      </w:r>
      <w:proofErr w:type="spellEnd"/>
      <w:r w:rsidRPr="007E47A9">
        <w:rPr>
          <w:i/>
          <w:iCs/>
          <w:lang w:val="de-DE"/>
        </w:rPr>
        <w:t xml:space="preserve"> Life</w:t>
      </w:r>
    </w:p>
    <w:p w14:paraId="05711FFC" w14:textId="545B20E5" w:rsidR="00F26556" w:rsidRDefault="00000000">
      <w:pPr>
        <w:numPr>
          <w:ilvl w:val="0"/>
          <w:numId w:val="5"/>
        </w:numPr>
      </w:pPr>
      <w:r>
        <w:t>Pinguini Tattici Nucleari</w:t>
      </w:r>
      <w:r w:rsidR="007E47A9">
        <w:t xml:space="preserve">, </w:t>
      </w:r>
      <w:r w:rsidRPr="007E47A9">
        <w:rPr>
          <w:i/>
          <w:iCs/>
        </w:rPr>
        <w:t>Ridere</w:t>
      </w:r>
    </w:p>
    <w:p w14:paraId="5FE4B108" w14:textId="77777777" w:rsidR="00F26556" w:rsidRDefault="00F26556">
      <w:pPr>
        <w:ind w:left="720"/>
        <w:jc w:val="both"/>
      </w:pPr>
    </w:p>
    <w:p w14:paraId="6368595E" w14:textId="3087D983" w:rsidR="00F26556" w:rsidRDefault="00000000" w:rsidP="007E47A9">
      <w:pPr>
        <w:jc w:val="both"/>
      </w:pPr>
      <w:r w:rsidRPr="007E47A9">
        <w:rPr>
          <w:b/>
          <w:bCs/>
        </w:rPr>
        <w:t xml:space="preserve">Testi </w:t>
      </w:r>
      <w:r>
        <w:rPr>
          <w:b/>
          <w:bCs/>
          <w:color w:val="00B050"/>
        </w:rPr>
        <w:t>(in calce)</w:t>
      </w:r>
      <w:r w:rsidR="007E47A9" w:rsidRPr="007E47A9">
        <w:t>:</w:t>
      </w:r>
    </w:p>
    <w:p w14:paraId="353966B5" w14:textId="77777777" w:rsidR="00F26556" w:rsidRDefault="00000000">
      <w:pPr>
        <w:numPr>
          <w:ilvl w:val="0"/>
          <w:numId w:val="1"/>
        </w:numPr>
        <w:jc w:val="both"/>
      </w:pPr>
      <w:r>
        <w:t>I dervisci roteanti (Islam – musica e spiritualità)</w:t>
      </w:r>
    </w:p>
    <w:p w14:paraId="7625F562" w14:textId="77777777" w:rsidR="00F26556" w:rsidRDefault="00000000">
      <w:pPr>
        <w:numPr>
          <w:ilvl w:val="0"/>
          <w:numId w:val="1"/>
        </w:numPr>
        <w:jc w:val="both"/>
      </w:pPr>
      <w:r>
        <w:t>Piena di grazia (musica cristiana e Ave Maria)</w:t>
      </w:r>
    </w:p>
    <w:p w14:paraId="2943A352" w14:textId="77777777" w:rsidR="00F26556" w:rsidRDefault="00000000">
      <w:pPr>
        <w:numPr>
          <w:ilvl w:val="0"/>
          <w:numId w:val="1"/>
        </w:numPr>
        <w:jc w:val="both"/>
      </w:pPr>
      <w:r>
        <w:t>La musica ebraica (canti e tradizione)</w:t>
      </w:r>
    </w:p>
    <w:p w14:paraId="22DD37DD" w14:textId="77777777" w:rsidR="00F26556" w:rsidRDefault="00000000">
      <w:pPr>
        <w:numPr>
          <w:ilvl w:val="0"/>
          <w:numId w:val="1"/>
        </w:numPr>
        <w:jc w:val="both"/>
      </w:pPr>
      <w:r>
        <w:t>Le laudi di Filippo Neri</w:t>
      </w:r>
    </w:p>
    <w:p w14:paraId="1BB4E02B" w14:textId="77777777" w:rsidR="00F26556" w:rsidRDefault="00000000">
      <w:pPr>
        <w:numPr>
          <w:ilvl w:val="0"/>
          <w:numId w:val="1"/>
        </w:numPr>
        <w:jc w:val="both"/>
      </w:pPr>
      <w:r>
        <w:t>I canti Spirituals</w:t>
      </w:r>
    </w:p>
    <w:p w14:paraId="58C6EB5C" w14:textId="77777777" w:rsidR="007C3D9D" w:rsidRDefault="007C3D9D" w:rsidP="007E47A9">
      <w:pPr>
        <w:jc w:val="both"/>
        <w:rPr>
          <w:b/>
          <w:bCs/>
        </w:rPr>
      </w:pPr>
    </w:p>
    <w:p w14:paraId="0508A505" w14:textId="54BFAFC5" w:rsidR="00F26556" w:rsidRPr="007E47A9" w:rsidRDefault="00000000" w:rsidP="007E47A9">
      <w:pPr>
        <w:jc w:val="both"/>
        <w:rPr>
          <w:b/>
          <w:bCs/>
        </w:rPr>
      </w:pPr>
      <w:r w:rsidRPr="007E47A9">
        <w:rPr>
          <w:b/>
          <w:bCs/>
        </w:rPr>
        <w:t>LIM o computer connessi a internet</w:t>
      </w:r>
    </w:p>
    <w:p w14:paraId="37AF6AA9" w14:textId="77777777" w:rsidR="00F26556" w:rsidRDefault="00F26556">
      <w:pPr>
        <w:jc w:val="both"/>
      </w:pPr>
    </w:p>
    <w:p w14:paraId="15F33329" w14:textId="77777777" w:rsidR="007E47A9" w:rsidRDefault="007E47A9">
      <w:pPr>
        <w:jc w:val="both"/>
      </w:pPr>
    </w:p>
    <w:p w14:paraId="14441E2D" w14:textId="77777777" w:rsidR="007E47A9" w:rsidRDefault="007E47A9">
      <w:pPr>
        <w:jc w:val="both"/>
      </w:pPr>
    </w:p>
    <w:p w14:paraId="5F9BB7EC" w14:textId="77777777" w:rsidR="00F26556" w:rsidRDefault="00000000">
      <w:pPr>
        <w:jc w:val="both"/>
        <w:rPr>
          <w:b/>
          <w:bCs/>
          <w:color w:val="C00000"/>
        </w:rPr>
      </w:pPr>
      <w:r>
        <w:rPr>
          <w:b/>
          <w:bCs/>
          <w:color w:val="C00000"/>
        </w:rPr>
        <w:lastRenderedPageBreak/>
        <w:t>Fasi dell’attività</w:t>
      </w:r>
    </w:p>
    <w:p w14:paraId="538928E1" w14:textId="492ABA50" w:rsidR="003E6043" w:rsidRDefault="003E6043" w:rsidP="007E47A9">
      <w:pPr>
        <w:jc w:val="both"/>
      </w:pPr>
      <w:r>
        <w:t>Prima di iniziare, gli studenti vengono divisi in gruppi eterogenei (4 alunni).</w:t>
      </w:r>
    </w:p>
    <w:p w14:paraId="280674C0" w14:textId="77777777" w:rsidR="003E6043" w:rsidRDefault="003E6043" w:rsidP="007E47A9">
      <w:pPr>
        <w:jc w:val="both"/>
        <w:rPr>
          <w:b/>
          <w:bCs/>
        </w:rPr>
      </w:pPr>
    </w:p>
    <w:p w14:paraId="0FE4976A" w14:textId="7E06521D" w:rsidR="007E47A9" w:rsidRDefault="007E47A9" w:rsidP="007E47A9">
      <w:pPr>
        <w:jc w:val="both"/>
      </w:pPr>
      <w:r>
        <w:rPr>
          <w:b/>
          <w:bCs/>
        </w:rPr>
        <w:t xml:space="preserve">Fase 1 - Introduzione e contesto </w:t>
      </w:r>
      <w:r w:rsidRPr="007E47A9">
        <w:t>(10 minuti)</w:t>
      </w:r>
    </w:p>
    <w:p w14:paraId="4891FA97" w14:textId="593B2BD4" w:rsidR="00F26556" w:rsidRDefault="00000000" w:rsidP="006C4614">
      <w:pPr>
        <w:jc w:val="both"/>
      </w:pPr>
      <w:r>
        <w:t>Il docente propone una domanda stimolo:</w:t>
      </w:r>
      <w:r w:rsidR="003E6043">
        <w:t xml:space="preserve"> </w:t>
      </w:r>
      <w:r>
        <w:t>“</w:t>
      </w:r>
      <w:r w:rsidRPr="006C4614">
        <w:rPr>
          <w:i/>
          <w:iCs/>
        </w:rPr>
        <w:t>Secondo voi, una canzone può parlare di Dio anche senza nominarlo?</w:t>
      </w:r>
      <w:r>
        <w:t>”</w:t>
      </w:r>
    </w:p>
    <w:p w14:paraId="4848707D" w14:textId="77777777" w:rsidR="006C4614" w:rsidRDefault="006C4614" w:rsidP="006C4614">
      <w:pPr>
        <w:jc w:val="both"/>
      </w:pPr>
    </w:p>
    <w:p w14:paraId="008723A7" w14:textId="02B26F9A" w:rsidR="00F26556" w:rsidRDefault="003E6043" w:rsidP="006C4614">
      <w:pPr>
        <w:jc w:val="both"/>
      </w:pPr>
      <w:r>
        <w:t>Breve ascolto di un frammento musicale (</w:t>
      </w:r>
      <w:r w:rsidR="007E47A9">
        <w:t>per esempio</w:t>
      </w:r>
      <w:r>
        <w:t xml:space="preserve"> </w:t>
      </w:r>
      <w:r w:rsidRPr="006C4614">
        <w:rPr>
          <w:i/>
          <w:iCs/>
        </w:rPr>
        <w:t xml:space="preserve">The Sound of </w:t>
      </w:r>
      <w:proofErr w:type="spellStart"/>
      <w:r w:rsidRPr="006C4614">
        <w:rPr>
          <w:i/>
          <w:iCs/>
        </w:rPr>
        <w:t>Silence</w:t>
      </w:r>
      <w:proofErr w:type="spellEnd"/>
      <w:r>
        <w:t xml:space="preserve"> o </w:t>
      </w:r>
      <w:r w:rsidRPr="006C4614">
        <w:rPr>
          <w:i/>
          <w:iCs/>
        </w:rPr>
        <w:t>Un senso</w:t>
      </w:r>
      <w:r>
        <w:t>).</w:t>
      </w:r>
    </w:p>
    <w:p w14:paraId="15F92609" w14:textId="77777777" w:rsidR="006C4614" w:rsidRDefault="006C4614" w:rsidP="006C4614">
      <w:pPr>
        <w:jc w:val="both"/>
      </w:pPr>
    </w:p>
    <w:p w14:paraId="5B6F6681" w14:textId="2D28EC2C" w:rsidR="00F26556" w:rsidRDefault="00000000" w:rsidP="006C4614">
      <w:pPr>
        <w:jc w:val="both"/>
      </w:pPr>
      <w:r>
        <w:t>Discussione guidata:</w:t>
      </w:r>
    </w:p>
    <w:p w14:paraId="5BBC3C7A" w14:textId="77777777" w:rsidR="00F26556" w:rsidRDefault="00000000">
      <w:pPr>
        <w:numPr>
          <w:ilvl w:val="0"/>
          <w:numId w:val="11"/>
        </w:numPr>
        <w:jc w:val="both"/>
      </w:pPr>
      <w:r>
        <w:t>Di cosa parla questa canzone?</w:t>
      </w:r>
    </w:p>
    <w:p w14:paraId="5F6902EA" w14:textId="77777777" w:rsidR="00F26556" w:rsidRDefault="00000000">
      <w:pPr>
        <w:numPr>
          <w:ilvl w:val="0"/>
          <w:numId w:val="11"/>
        </w:numPr>
        <w:jc w:val="both"/>
      </w:pPr>
      <w:r>
        <w:t>Quali domande profonde emergono?</w:t>
      </w:r>
    </w:p>
    <w:p w14:paraId="5AA1A8BE" w14:textId="77777777" w:rsidR="00F26556" w:rsidRDefault="00F26556">
      <w:pPr>
        <w:jc w:val="both"/>
      </w:pPr>
    </w:p>
    <w:p w14:paraId="06D363C8" w14:textId="03239DEA" w:rsidR="00F26556" w:rsidRDefault="00000000">
      <w:pPr>
        <w:jc w:val="both"/>
      </w:pPr>
      <w:r>
        <w:rPr>
          <w:b/>
          <w:bCs/>
        </w:rPr>
        <w:t xml:space="preserve">Fase 2 - Ricerca e approfondimento </w:t>
      </w:r>
      <w:r w:rsidRPr="003E6043">
        <w:t>(15 min</w:t>
      </w:r>
      <w:r w:rsidR="003E6043" w:rsidRPr="003E6043">
        <w:t>uti</w:t>
      </w:r>
      <w:r w:rsidRPr="003E6043">
        <w:t>)</w:t>
      </w:r>
    </w:p>
    <w:p w14:paraId="76A7B290" w14:textId="77777777" w:rsidR="00F26556" w:rsidRDefault="00000000">
      <w:pPr>
        <w:jc w:val="both"/>
      </w:pPr>
      <w:r>
        <w:t>Gli studenti, divisi in piccoli gruppi, ricevono:</w:t>
      </w:r>
    </w:p>
    <w:p w14:paraId="1A7A4663" w14:textId="77777777" w:rsidR="00F26556" w:rsidRDefault="00000000">
      <w:pPr>
        <w:numPr>
          <w:ilvl w:val="0"/>
          <w:numId w:val="7"/>
        </w:numPr>
        <w:jc w:val="both"/>
      </w:pPr>
      <w:r>
        <w:t>una canzone</w:t>
      </w:r>
    </w:p>
    <w:p w14:paraId="5FEAF20B" w14:textId="77777777" w:rsidR="00F26556" w:rsidRDefault="00000000">
      <w:pPr>
        <w:numPr>
          <w:ilvl w:val="0"/>
          <w:numId w:val="7"/>
        </w:numPr>
        <w:jc w:val="both"/>
      </w:pPr>
      <w:r>
        <w:t>un testo religioso/musicale</w:t>
      </w:r>
    </w:p>
    <w:p w14:paraId="53548509" w14:textId="77777777" w:rsidR="00F26556" w:rsidRDefault="00F26556">
      <w:pPr>
        <w:jc w:val="both"/>
      </w:pPr>
    </w:p>
    <w:p w14:paraId="6C807977" w14:textId="77777777" w:rsidR="00F26556" w:rsidRDefault="00000000">
      <w:pPr>
        <w:jc w:val="both"/>
      </w:pPr>
      <w:r>
        <w:t>Ogni gruppo analizza:</w:t>
      </w:r>
    </w:p>
    <w:p w14:paraId="17C0CA36" w14:textId="77777777" w:rsidR="00F26556" w:rsidRDefault="00000000">
      <w:pPr>
        <w:numPr>
          <w:ilvl w:val="0"/>
          <w:numId w:val="9"/>
        </w:numPr>
        <w:jc w:val="both"/>
      </w:pPr>
      <w:r>
        <w:t>Tema principale della canzone</w:t>
      </w:r>
    </w:p>
    <w:p w14:paraId="5A1A3662" w14:textId="77777777" w:rsidR="00F26556" w:rsidRDefault="00000000">
      <w:pPr>
        <w:numPr>
          <w:ilvl w:val="0"/>
          <w:numId w:val="9"/>
        </w:numPr>
        <w:jc w:val="both"/>
      </w:pPr>
      <w:r>
        <w:t>Frasi significative</w:t>
      </w:r>
    </w:p>
    <w:p w14:paraId="3AA5335B" w14:textId="3D22A4C4" w:rsidR="00F26556" w:rsidRDefault="00000000">
      <w:pPr>
        <w:numPr>
          <w:ilvl w:val="0"/>
          <w:numId w:val="9"/>
        </w:numPr>
        <w:jc w:val="both"/>
      </w:pPr>
      <w:r>
        <w:t xml:space="preserve">Domande di senso </w:t>
      </w:r>
      <w:r w:rsidR="00B30ED9">
        <w:t>contenute nel testo</w:t>
      </w:r>
      <w:r>
        <w:t xml:space="preserve"> (</w:t>
      </w:r>
      <w:r w:rsidR="00B30ED9">
        <w:t xml:space="preserve">per esempio, su: </w:t>
      </w:r>
      <w:r>
        <w:t>vita, dolore, Dio, amore…)</w:t>
      </w:r>
    </w:p>
    <w:p w14:paraId="6EAFF728" w14:textId="14084E9E" w:rsidR="00F26556" w:rsidRDefault="006C4614">
      <w:pPr>
        <w:numPr>
          <w:ilvl w:val="0"/>
          <w:numId w:val="9"/>
        </w:numPr>
        <w:jc w:val="both"/>
      </w:pPr>
      <w:r>
        <w:t>Agganci con il testo religioso assegnato</w:t>
      </w:r>
    </w:p>
    <w:p w14:paraId="6FA9B636" w14:textId="77777777" w:rsidR="00F26556" w:rsidRDefault="00F26556">
      <w:pPr>
        <w:jc w:val="both"/>
        <w:rPr>
          <w:b/>
          <w:bCs/>
        </w:rPr>
      </w:pPr>
    </w:p>
    <w:p w14:paraId="5CC0190C" w14:textId="7E734AD3" w:rsidR="00F26556" w:rsidRDefault="00000000">
      <w:pPr>
        <w:jc w:val="both"/>
      </w:pPr>
      <w:r>
        <w:rPr>
          <w:b/>
          <w:bCs/>
        </w:rPr>
        <w:t xml:space="preserve">Fase 3 - Progettazione del prodotto finale </w:t>
      </w:r>
      <w:r w:rsidRPr="006C4614">
        <w:t>(15 min</w:t>
      </w:r>
      <w:r w:rsidR="006C4614" w:rsidRPr="006C4614">
        <w:t>uti</w:t>
      </w:r>
      <w:r w:rsidRPr="006C4614">
        <w:t>)</w:t>
      </w:r>
      <w:r>
        <w:rPr>
          <w:b/>
          <w:bCs/>
        </w:rPr>
        <w:t xml:space="preserve"> </w:t>
      </w:r>
      <w:r>
        <w:rPr>
          <w:b/>
          <w:bCs/>
          <w:color w:val="00B050"/>
        </w:rPr>
        <w:t>(Scheda Attività</w:t>
      </w:r>
      <w:r w:rsidR="00B709E9">
        <w:rPr>
          <w:b/>
          <w:bCs/>
          <w:color w:val="00B050"/>
        </w:rPr>
        <w:t>, in calce</w:t>
      </w:r>
      <w:r>
        <w:rPr>
          <w:b/>
          <w:bCs/>
          <w:color w:val="00B050"/>
        </w:rPr>
        <w:t>)</w:t>
      </w:r>
    </w:p>
    <w:p w14:paraId="508DBCB2" w14:textId="77777777" w:rsidR="00F26556" w:rsidRDefault="00000000">
      <w:pPr>
        <w:jc w:val="both"/>
      </w:pPr>
      <w:r>
        <w:t>Ogni gruppo prepara un prodotto a scelta:</w:t>
      </w:r>
    </w:p>
    <w:p w14:paraId="688CE29C" w14:textId="77777777" w:rsidR="00F26556" w:rsidRDefault="00000000">
      <w:pPr>
        <w:numPr>
          <w:ilvl w:val="0"/>
          <w:numId w:val="8"/>
        </w:numPr>
        <w:jc w:val="both"/>
      </w:pPr>
      <w:r>
        <w:t>breve presentazione orale</w:t>
      </w:r>
    </w:p>
    <w:p w14:paraId="7FDE74BA" w14:textId="77777777" w:rsidR="00F26556" w:rsidRDefault="00000000">
      <w:pPr>
        <w:numPr>
          <w:ilvl w:val="0"/>
          <w:numId w:val="8"/>
        </w:numPr>
        <w:jc w:val="both"/>
      </w:pPr>
      <w:r>
        <w:t>cartellone</w:t>
      </w:r>
    </w:p>
    <w:p w14:paraId="1430FFA8" w14:textId="60698E54" w:rsidR="00F26556" w:rsidRDefault="00000000">
      <w:pPr>
        <w:numPr>
          <w:ilvl w:val="0"/>
          <w:numId w:val="8"/>
        </w:numPr>
        <w:jc w:val="both"/>
      </w:pPr>
      <w:r>
        <w:t>slide (</w:t>
      </w:r>
      <w:r w:rsidR="006C4614">
        <w:t xml:space="preserve">per esempio con Presentazioni </w:t>
      </w:r>
      <w:r>
        <w:t>Google)</w:t>
      </w:r>
    </w:p>
    <w:p w14:paraId="36CC7BB7" w14:textId="56035665" w:rsidR="00F26556" w:rsidRDefault="00000000">
      <w:pPr>
        <w:numPr>
          <w:ilvl w:val="0"/>
          <w:numId w:val="8"/>
        </w:numPr>
        <w:jc w:val="both"/>
      </w:pPr>
      <w:proofErr w:type="gramStart"/>
      <w:r>
        <w:t>mini</w:t>
      </w:r>
      <w:r w:rsidR="006C4614">
        <w:t xml:space="preserve"> </w:t>
      </w:r>
      <w:r>
        <w:t>video</w:t>
      </w:r>
      <w:proofErr w:type="gramEnd"/>
      <w:r>
        <w:t xml:space="preserve"> (facoltativo)</w:t>
      </w:r>
    </w:p>
    <w:p w14:paraId="5DB2F159" w14:textId="77777777" w:rsidR="00F26556" w:rsidRDefault="00F26556">
      <w:pPr>
        <w:ind w:left="720"/>
        <w:jc w:val="both"/>
      </w:pPr>
    </w:p>
    <w:p w14:paraId="34E1C351" w14:textId="29127D1D" w:rsidR="00F26556" w:rsidRDefault="00000000">
      <w:pPr>
        <w:jc w:val="both"/>
      </w:pPr>
      <w:r>
        <w:t>Contenut</w:t>
      </w:r>
      <w:r w:rsidR="006C4614">
        <w:t>i</w:t>
      </w:r>
      <w:r>
        <w:t xml:space="preserve"> richiest</w:t>
      </w:r>
      <w:r w:rsidR="006C4614">
        <w:t>i</w:t>
      </w:r>
      <w:r>
        <w:t>:</w:t>
      </w:r>
    </w:p>
    <w:p w14:paraId="540EC80D" w14:textId="77777777" w:rsidR="00F26556" w:rsidRDefault="00000000">
      <w:pPr>
        <w:numPr>
          <w:ilvl w:val="0"/>
          <w:numId w:val="6"/>
        </w:numPr>
        <w:jc w:val="both"/>
      </w:pPr>
      <w:r>
        <w:t>titolo della canzone</w:t>
      </w:r>
    </w:p>
    <w:p w14:paraId="561D7B74" w14:textId="77777777" w:rsidR="00F26556" w:rsidRDefault="00000000">
      <w:pPr>
        <w:numPr>
          <w:ilvl w:val="0"/>
          <w:numId w:val="6"/>
        </w:numPr>
        <w:jc w:val="both"/>
      </w:pPr>
      <w:r>
        <w:t>messaggio principale</w:t>
      </w:r>
    </w:p>
    <w:p w14:paraId="4415FE16" w14:textId="77777777" w:rsidR="00F26556" w:rsidRDefault="00000000">
      <w:pPr>
        <w:numPr>
          <w:ilvl w:val="0"/>
          <w:numId w:val="6"/>
        </w:numPr>
        <w:jc w:val="both"/>
      </w:pPr>
      <w:r>
        <w:t>collegamento religioso</w:t>
      </w:r>
    </w:p>
    <w:p w14:paraId="1AC16FE1" w14:textId="77777777" w:rsidR="00F26556" w:rsidRDefault="00000000">
      <w:pPr>
        <w:numPr>
          <w:ilvl w:val="0"/>
          <w:numId w:val="6"/>
        </w:numPr>
        <w:jc w:val="both"/>
      </w:pPr>
      <w:r>
        <w:t>frase chiave spiegata</w:t>
      </w:r>
    </w:p>
    <w:p w14:paraId="09EDD512" w14:textId="6F3E9E8B" w:rsidR="00F26556" w:rsidRDefault="00000000">
      <w:pPr>
        <w:numPr>
          <w:ilvl w:val="0"/>
          <w:numId w:val="6"/>
        </w:numPr>
        <w:jc w:val="both"/>
      </w:pPr>
      <w:r>
        <w:t xml:space="preserve">riflessione personale </w:t>
      </w:r>
      <w:r w:rsidR="006C4614">
        <w:t>di</w:t>
      </w:r>
      <w:r>
        <w:t xml:space="preserve"> gruppo</w:t>
      </w:r>
    </w:p>
    <w:p w14:paraId="06DAA9B7" w14:textId="77777777" w:rsidR="00F26556" w:rsidRDefault="00F26556">
      <w:pPr>
        <w:jc w:val="both"/>
      </w:pPr>
    </w:p>
    <w:p w14:paraId="244CF775" w14:textId="12C8E64B" w:rsidR="006C4614" w:rsidRPr="006C4614" w:rsidRDefault="00000000">
      <w:pPr>
        <w:jc w:val="both"/>
      </w:pPr>
      <w:r>
        <w:rPr>
          <w:b/>
          <w:bCs/>
        </w:rPr>
        <w:t xml:space="preserve">Fase 4 - Produzione e presentazione </w:t>
      </w:r>
      <w:r w:rsidRPr="006C4614">
        <w:t>(20 min</w:t>
      </w:r>
      <w:r w:rsidR="006C4614" w:rsidRPr="006C4614">
        <w:t>uti</w:t>
      </w:r>
      <w:r w:rsidRPr="006C4614">
        <w:t>)</w:t>
      </w:r>
    </w:p>
    <w:p w14:paraId="0DAD7886" w14:textId="403776C8" w:rsidR="00F26556" w:rsidRDefault="00000000">
      <w:pPr>
        <w:jc w:val="both"/>
      </w:pPr>
      <w:r>
        <w:t>Ogni gruppo presenta il proprio lavoro.</w:t>
      </w:r>
    </w:p>
    <w:p w14:paraId="52F55225" w14:textId="77777777" w:rsidR="00F26556" w:rsidRDefault="00F26556">
      <w:pPr>
        <w:jc w:val="both"/>
      </w:pPr>
    </w:p>
    <w:p w14:paraId="285D2864" w14:textId="77777777" w:rsidR="00F26556" w:rsidRDefault="00000000">
      <w:pPr>
        <w:jc w:val="both"/>
      </w:pPr>
      <w:r>
        <w:t>Durante l’ascolto, la classe annota:</w:t>
      </w:r>
    </w:p>
    <w:p w14:paraId="18E33ABB" w14:textId="77777777" w:rsidR="00F26556" w:rsidRDefault="00000000">
      <w:pPr>
        <w:numPr>
          <w:ilvl w:val="0"/>
          <w:numId w:val="10"/>
        </w:numPr>
        <w:jc w:val="both"/>
      </w:pPr>
      <w:r>
        <w:t>un’idea interessante</w:t>
      </w:r>
    </w:p>
    <w:p w14:paraId="6050C676" w14:textId="77A2E92E" w:rsidR="00F26556" w:rsidRDefault="00000000">
      <w:pPr>
        <w:numPr>
          <w:ilvl w:val="0"/>
          <w:numId w:val="10"/>
        </w:numPr>
        <w:jc w:val="both"/>
      </w:pPr>
      <w:r>
        <w:t xml:space="preserve">una domanda </w:t>
      </w:r>
      <w:r w:rsidR="006C4614">
        <w:t xml:space="preserve">significativa </w:t>
      </w:r>
      <w:r>
        <w:t>che emerge</w:t>
      </w:r>
    </w:p>
    <w:p w14:paraId="15DA955B" w14:textId="77777777" w:rsidR="00F26556" w:rsidRDefault="00F26556">
      <w:pPr>
        <w:jc w:val="both"/>
      </w:pPr>
    </w:p>
    <w:p w14:paraId="7DA07A87" w14:textId="11781B19" w:rsidR="00F26556" w:rsidRDefault="00000000">
      <w:pPr>
        <w:jc w:val="both"/>
        <w:rPr>
          <w:i/>
          <w:iCs/>
        </w:rPr>
      </w:pPr>
      <w:r>
        <w:t xml:space="preserve">Discussione finale guidata: </w:t>
      </w:r>
      <w:r>
        <w:rPr>
          <w:i/>
          <w:iCs/>
        </w:rPr>
        <w:t xml:space="preserve">“La musica può </w:t>
      </w:r>
      <w:r w:rsidR="006C4614">
        <w:rPr>
          <w:i/>
          <w:iCs/>
        </w:rPr>
        <w:t>rappresentare</w:t>
      </w:r>
      <w:r>
        <w:rPr>
          <w:i/>
          <w:iCs/>
        </w:rPr>
        <w:t xml:space="preserve"> una forma di preghiera o </w:t>
      </w:r>
      <w:r w:rsidR="006C4614">
        <w:rPr>
          <w:i/>
          <w:iCs/>
        </w:rPr>
        <w:t xml:space="preserve">di </w:t>
      </w:r>
      <w:r>
        <w:rPr>
          <w:i/>
          <w:iCs/>
        </w:rPr>
        <w:t>ricerca di Dio?”</w:t>
      </w:r>
    </w:p>
    <w:p w14:paraId="10898F46" w14:textId="77777777" w:rsidR="00F26556" w:rsidRDefault="00F26556">
      <w:pPr>
        <w:jc w:val="both"/>
      </w:pPr>
    </w:p>
    <w:p w14:paraId="084A1812" w14:textId="77777777" w:rsidR="00F26556" w:rsidRDefault="00000000">
      <w:pPr>
        <w:jc w:val="both"/>
        <w:rPr>
          <w:b/>
          <w:bCs/>
          <w:color w:val="EE0000"/>
        </w:rPr>
      </w:pPr>
      <w:r>
        <w:rPr>
          <w:b/>
          <w:bCs/>
          <w:color w:val="C00000"/>
        </w:rPr>
        <w:lastRenderedPageBreak/>
        <w:t>Criteri di valutazione</w:t>
      </w:r>
    </w:p>
    <w:p w14:paraId="1D8A2164" w14:textId="77777777" w:rsidR="00F26556" w:rsidRDefault="00000000">
      <w:pPr>
        <w:jc w:val="both"/>
      </w:pPr>
      <w:r>
        <w:t>Conoscenze</w:t>
      </w:r>
    </w:p>
    <w:p w14:paraId="572FAB4E" w14:textId="77777777" w:rsidR="00F26556" w:rsidRDefault="00000000">
      <w:pPr>
        <w:numPr>
          <w:ilvl w:val="0"/>
          <w:numId w:val="2"/>
        </w:numPr>
        <w:jc w:val="both"/>
      </w:pPr>
      <w:r>
        <w:t>Comprensione del messaggio della canzone</w:t>
      </w:r>
    </w:p>
    <w:p w14:paraId="5ACBAF18" w14:textId="77777777" w:rsidR="00F26556" w:rsidRDefault="00000000">
      <w:pPr>
        <w:numPr>
          <w:ilvl w:val="0"/>
          <w:numId w:val="2"/>
        </w:numPr>
        <w:jc w:val="both"/>
      </w:pPr>
      <w:r>
        <w:t>Collegamento con contenuti religiosi</w:t>
      </w:r>
    </w:p>
    <w:p w14:paraId="53090ACD" w14:textId="77777777" w:rsidR="00F26556" w:rsidRDefault="00000000">
      <w:pPr>
        <w:jc w:val="both"/>
      </w:pPr>
      <w:r>
        <w:t>Competenze</w:t>
      </w:r>
    </w:p>
    <w:p w14:paraId="1CF04792" w14:textId="77777777" w:rsidR="00F26556" w:rsidRDefault="00000000">
      <w:pPr>
        <w:numPr>
          <w:ilvl w:val="0"/>
          <w:numId w:val="2"/>
        </w:numPr>
        <w:jc w:val="both"/>
      </w:pPr>
      <w:r>
        <w:t>Capacità di analisi e interpretazione</w:t>
      </w:r>
    </w:p>
    <w:p w14:paraId="48F6717F" w14:textId="77777777" w:rsidR="00F26556" w:rsidRDefault="00000000">
      <w:pPr>
        <w:numPr>
          <w:ilvl w:val="0"/>
          <w:numId w:val="2"/>
        </w:numPr>
        <w:jc w:val="both"/>
      </w:pPr>
      <w:r>
        <w:t>Uso corretto del linguaggio</w:t>
      </w:r>
    </w:p>
    <w:p w14:paraId="316CFD97" w14:textId="77777777" w:rsidR="00F26556" w:rsidRDefault="00000000">
      <w:pPr>
        <w:jc w:val="both"/>
      </w:pPr>
      <w:r>
        <w:t>Competenze trasversali</w:t>
      </w:r>
    </w:p>
    <w:p w14:paraId="3D494546" w14:textId="77777777" w:rsidR="00F26556" w:rsidRDefault="00000000">
      <w:pPr>
        <w:numPr>
          <w:ilvl w:val="0"/>
          <w:numId w:val="2"/>
        </w:numPr>
        <w:jc w:val="both"/>
      </w:pPr>
      <w:r>
        <w:t>Collaborazione nel gruppo</w:t>
      </w:r>
    </w:p>
    <w:p w14:paraId="3EF369D8" w14:textId="77777777" w:rsidR="00F26556" w:rsidRDefault="00000000">
      <w:pPr>
        <w:numPr>
          <w:ilvl w:val="0"/>
          <w:numId w:val="2"/>
        </w:numPr>
        <w:jc w:val="both"/>
      </w:pPr>
      <w:r>
        <w:t>Partecipazione attiva</w:t>
      </w:r>
    </w:p>
    <w:p w14:paraId="1B304E06" w14:textId="77777777" w:rsidR="00F26556" w:rsidRDefault="00000000">
      <w:pPr>
        <w:jc w:val="both"/>
      </w:pPr>
      <w:r>
        <w:t>Prodotto finale</w:t>
      </w:r>
    </w:p>
    <w:p w14:paraId="272E0BC1" w14:textId="77777777" w:rsidR="00F26556" w:rsidRDefault="00000000">
      <w:pPr>
        <w:numPr>
          <w:ilvl w:val="0"/>
          <w:numId w:val="2"/>
        </w:numPr>
        <w:jc w:val="both"/>
      </w:pPr>
      <w:r>
        <w:t>Chiarezza e creatività</w:t>
      </w:r>
    </w:p>
    <w:p w14:paraId="2C85C135" w14:textId="77777777" w:rsidR="00F26556" w:rsidRDefault="00000000">
      <w:pPr>
        <w:numPr>
          <w:ilvl w:val="0"/>
          <w:numId w:val="2"/>
        </w:numPr>
        <w:jc w:val="both"/>
      </w:pPr>
      <w:r>
        <w:t>Coerenza tra contenuti e presentazione</w:t>
      </w:r>
    </w:p>
    <w:p w14:paraId="2251DCC8" w14:textId="77777777" w:rsidR="00F26556" w:rsidRDefault="00F26556">
      <w:pPr>
        <w:jc w:val="both"/>
      </w:pPr>
    </w:p>
    <w:p w14:paraId="398FA5EB" w14:textId="77777777" w:rsidR="00F26556" w:rsidRDefault="00000000">
      <w:pPr>
        <w:jc w:val="both"/>
      </w:pPr>
      <w:r>
        <w:rPr>
          <w:b/>
          <w:bCs/>
          <w:color w:val="C00000"/>
        </w:rPr>
        <w:t>Inclusione - Strategie per studenti BES</w:t>
      </w:r>
    </w:p>
    <w:p w14:paraId="56DD0A3A" w14:textId="77777777" w:rsidR="00F26556" w:rsidRDefault="00000000">
      <w:pPr>
        <w:numPr>
          <w:ilvl w:val="0"/>
          <w:numId w:val="4"/>
        </w:numPr>
        <w:jc w:val="both"/>
      </w:pPr>
      <w:r>
        <w:t>Testi semplificati e parole chiave evidenziate</w:t>
      </w:r>
    </w:p>
    <w:p w14:paraId="78DE3573" w14:textId="77777777" w:rsidR="00F26556" w:rsidRDefault="00000000">
      <w:pPr>
        <w:numPr>
          <w:ilvl w:val="0"/>
          <w:numId w:val="4"/>
        </w:numPr>
        <w:jc w:val="both"/>
      </w:pPr>
      <w:r>
        <w:t>Possibilità di:</w:t>
      </w:r>
    </w:p>
    <w:p w14:paraId="7FB56992" w14:textId="77777777" w:rsidR="00F26556" w:rsidRDefault="00000000">
      <w:pPr>
        <w:numPr>
          <w:ilvl w:val="1"/>
          <w:numId w:val="4"/>
        </w:numPr>
        <w:jc w:val="both"/>
      </w:pPr>
      <w:r>
        <w:t>esposizione orale guidata</w:t>
      </w:r>
    </w:p>
    <w:p w14:paraId="6D9FFC59" w14:textId="77777777" w:rsidR="00F26556" w:rsidRDefault="00000000">
      <w:pPr>
        <w:numPr>
          <w:ilvl w:val="1"/>
          <w:numId w:val="4"/>
        </w:numPr>
        <w:jc w:val="both"/>
      </w:pPr>
      <w:r>
        <w:t>lavoro in coppia (</w:t>
      </w:r>
      <w:r w:rsidRPr="00C55858">
        <w:rPr>
          <w:i/>
          <w:iCs/>
        </w:rPr>
        <w:t>peer tutoring</w:t>
      </w:r>
      <w:r>
        <w:t>)</w:t>
      </w:r>
    </w:p>
    <w:p w14:paraId="2DA0DB58" w14:textId="77777777" w:rsidR="00F26556" w:rsidRDefault="00000000">
      <w:pPr>
        <w:numPr>
          <w:ilvl w:val="0"/>
          <w:numId w:val="4"/>
        </w:numPr>
        <w:jc w:val="both"/>
      </w:pPr>
      <w:r>
        <w:t>Valorizzazione del canale musicale e visivo</w:t>
      </w:r>
    </w:p>
    <w:p w14:paraId="0F0B7FEF" w14:textId="77777777" w:rsidR="00F26556" w:rsidRDefault="00000000">
      <w:pPr>
        <w:numPr>
          <w:ilvl w:val="0"/>
          <w:numId w:val="4"/>
        </w:numPr>
        <w:jc w:val="both"/>
      </w:pPr>
      <w:r>
        <w:t>Tempi più lunghi e consegne semplificate</w:t>
      </w:r>
    </w:p>
    <w:p w14:paraId="4737B9CF" w14:textId="77777777" w:rsidR="00F26556" w:rsidRDefault="00F26556">
      <w:pPr>
        <w:jc w:val="both"/>
      </w:pPr>
    </w:p>
    <w:p w14:paraId="2A8C0179" w14:textId="77777777" w:rsidR="00C55858" w:rsidRDefault="00C55858">
      <w:pPr>
        <w:jc w:val="both"/>
      </w:pPr>
    </w:p>
    <w:p w14:paraId="3FE006B4" w14:textId="77777777" w:rsidR="00F26556" w:rsidRDefault="00000000">
      <w:pPr>
        <w:jc w:val="both"/>
      </w:pPr>
      <w:r>
        <w:br w:type="page"/>
      </w:r>
    </w:p>
    <w:p w14:paraId="106DEC54" w14:textId="77777777" w:rsidR="00F26556" w:rsidRDefault="00000000">
      <w:pPr>
        <w:jc w:val="center"/>
        <w:rPr>
          <w:b/>
          <w:bCs/>
          <w:sz w:val="32"/>
          <w:szCs w:val="32"/>
        </w:rPr>
      </w:pPr>
      <w:r>
        <w:rPr>
          <w:b/>
          <w:bCs/>
          <w:color w:val="C00000"/>
          <w:sz w:val="32"/>
          <w:szCs w:val="32"/>
        </w:rPr>
        <w:lastRenderedPageBreak/>
        <w:t>Materiali e risorse</w:t>
      </w:r>
    </w:p>
    <w:p w14:paraId="64100A2F" w14:textId="77777777" w:rsidR="00F26556" w:rsidRDefault="00F26556">
      <w:pPr>
        <w:jc w:val="center"/>
        <w:rPr>
          <w:b/>
          <w:bCs/>
          <w:sz w:val="32"/>
          <w:szCs w:val="32"/>
        </w:rPr>
      </w:pPr>
    </w:p>
    <w:p w14:paraId="5663ABB4" w14:textId="77777777" w:rsidR="00F26556" w:rsidRDefault="00000000">
      <w:pPr>
        <w:jc w:val="center"/>
        <w:rPr>
          <w:b/>
          <w:bCs/>
          <w:sz w:val="32"/>
          <w:szCs w:val="32"/>
        </w:rPr>
      </w:pPr>
      <w:r>
        <w:rPr>
          <w:b/>
          <w:bCs/>
          <w:sz w:val="32"/>
          <w:szCs w:val="32"/>
        </w:rPr>
        <w:t>Testi</w:t>
      </w:r>
    </w:p>
    <w:p w14:paraId="48BEF12E" w14:textId="77777777" w:rsidR="00F26556" w:rsidRDefault="00F26556">
      <w:pPr>
        <w:jc w:val="both"/>
      </w:pPr>
    </w:p>
    <w:p w14:paraId="603754EA" w14:textId="77777777" w:rsidR="00F26556" w:rsidRPr="00C55858" w:rsidRDefault="00000000">
      <w:pPr>
        <w:rPr>
          <w:b/>
          <w:bCs/>
          <w:sz w:val="28"/>
          <w:szCs w:val="28"/>
        </w:rPr>
      </w:pPr>
      <w:r w:rsidRPr="00C55858">
        <w:rPr>
          <w:b/>
          <w:bCs/>
          <w:sz w:val="28"/>
          <w:szCs w:val="28"/>
        </w:rPr>
        <w:t>I dervisci roteanti</w:t>
      </w:r>
    </w:p>
    <w:p w14:paraId="7A549A50" w14:textId="77777777" w:rsidR="00C55858" w:rsidRDefault="00000000" w:rsidP="00C55858">
      <w:pPr>
        <w:jc w:val="both"/>
      </w:pPr>
      <w:r>
        <w:t xml:space="preserve">I dervisci sono praticanti del sufismo considerati saggi. La parola derviscio indica «colui che cerca il passaggio», ossia l’entrata che porta dal mondo materiale a quello spirituale. Questi saggi o puri praticano una splendida danza roteante per raggiungere l’estasi mistica. La danza in forma completa non viene eseguita pubblicamente, ma solo in certi </w:t>
      </w:r>
      <w:r w:rsidRPr="00C55858">
        <w:rPr>
          <w:i/>
          <w:iCs/>
        </w:rPr>
        <w:t>tekkè</w:t>
      </w:r>
      <w:r>
        <w:t xml:space="preserve">, i luoghi di raduno della confraternita. </w:t>
      </w:r>
    </w:p>
    <w:p w14:paraId="45C181BB" w14:textId="779DC327" w:rsidR="00F26556" w:rsidRDefault="00000000" w:rsidP="00C55858">
      <w:pPr>
        <w:jc w:val="both"/>
      </w:pPr>
      <w:r>
        <w:t>Disposti in cerchio, i dervisci ruotano su di loro in una specie di girotondo, con l’accompagnamento di strumenti musicali, tenendo le braccia allargate, mentre uno di essi danza all’interno del cerchio, in senso opposto rispetto agli altri. Oltre alla musica, durante le danze, i dervisci sussurrano il termine Hu («Egli»), riferito ad Allah. La danza è anche un libro che espone i misteri del tempo antico e trasmette, attraverso la musica e i gesti, conoscenze e informazioni.</w:t>
      </w:r>
    </w:p>
    <w:p w14:paraId="2B9AABEA" w14:textId="1EDD4B97" w:rsidR="00F26556" w:rsidRDefault="00C55858">
      <w:pPr>
        <w:rPr>
          <w:highlight w:val="cyan"/>
        </w:rPr>
      </w:pPr>
      <w:r w:rsidRPr="00DE562A">
        <w:t xml:space="preserve">(tratto da: R. </w:t>
      </w:r>
      <w:proofErr w:type="spellStart"/>
      <w:r w:rsidRPr="00DE562A">
        <w:t>Manganotti</w:t>
      </w:r>
      <w:proofErr w:type="spellEnd"/>
      <w:r w:rsidRPr="00DE562A">
        <w:t xml:space="preserve">, </w:t>
      </w:r>
      <w:r w:rsidRPr="00DE562A">
        <w:rPr>
          <w:i/>
          <w:iCs/>
        </w:rPr>
        <w:t>Sempre in viaggio</w:t>
      </w:r>
      <w:r w:rsidRPr="00DE562A">
        <w:t>, La Scuola, Vol.</w:t>
      </w:r>
      <w:r>
        <w:t xml:space="preserve"> </w:t>
      </w:r>
      <w:r w:rsidRPr="00DE562A">
        <w:t>3, p</w:t>
      </w:r>
      <w:r>
        <w:t>.</w:t>
      </w:r>
      <w:r w:rsidRPr="00DE562A">
        <w:t xml:space="preserve"> </w:t>
      </w:r>
      <w:r>
        <w:t>175</w:t>
      </w:r>
      <w:r w:rsidRPr="00DE562A">
        <w:t>)</w:t>
      </w:r>
    </w:p>
    <w:p w14:paraId="67C206B3" w14:textId="77777777" w:rsidR="00F26556" w:rsidRDefault="00F26556">
      <w:pPr>
        <w:ind w:left="720"/>
      </w:pPr>
    </w:p>
    <w:p w14:paraId="1987E0F0" w14:textId="77777777" w:rsidR="00F26556" w:rsidRPr="00C55858" w:rsidRDefault="00000000">
      <w:pPr>
        <w:rPr>
          <w:b/>
          <w:bCs/>
          <w:sz w:val="28"/>
          <w:szCs w:val="28"/>
        </w:rPr>
      </w:pPr>
      <w:r w:rsidRPr="00C55858">
        <w:rPr>
          <w:b/>
          <w:bCs/>
          <w:sz w:val="28"/>
          <w:szCs w:val="28"/>
        </w:rPr>
        <w:t>I canti Spirituals</w:t>
      </w:r>
    </w:p>
    <w:p w14:paraId="0CCD1DD9" w14:textId="1AB0E587" w:rsidR="00F26556" w:rsidRDefault="00000000" w:rsidP="00C55858">
      <w:pPr>
        <w:jc w:val="both"/>
      </w:pPr>
      <w:r>
        <w:t xml:space="preserve">La musica Gospel affonda le sue radici nell’esperienza dolorosa degli schiavi </w:t>
      </w:r>
      <w:proofErr w:type="gramStart"/>
      <w:r>
        <w:t>afro-americani</w:t>
      </w:r>
      <w:proofErr w:type="gramEnd"/>
      <w:r>
        <w:t>. A partire dal XVI secolo, milioni di uomini e donne d’Africa vennero strappati dalle loro terre, incatenati e imbarcati verso le Americhe, dove furono venduti e utilizzati come schiavi</w:t>
      </w:r>
      <w:r w:rsidR="00C55858">
        <w:t>,</w:t>
      </w:r>
      <w:r>
        <w:t xml:space="preserve"> soprattutto nelle piantagioni di cotone. Privati di ogni diritto e libertà, gli schiavi trovarono nel canto un mezzo efficace per mitigare il proprio dolore e per esprimere la speranza di una vita migliore.</w:t>
      </w:r>
    </w:p>
    <w:p w14:paraId="33FECC53" w14:textId="2B2AF373" w:rsidR="00F26556" w:rsidRDefault="00000000" w:rsidP="00C55858">
      <w:pPr>
        <w:jc w:val="both"/>
      </w:pPr>
      <w:r>
        <w:t xml:space="preserve">In seguito alla conversione degli schiavi </w:t>
      </w:r>
      <w:proofErr w:type="gramStart"/>
      <w:r>
        <w:t>afro-americani</w:t>
      </w:r>
      <w:proofErr w:type="gramEnd"/>
      <w:r>
        <w:t xml:space="preserve"> alla fede cristiana nacquero i canti Spirituals che, ispirandosi ai testi biblici, narravano le vicende del popolo ebraico e quelle di Gesù. Cantati durante la messa senza strumenti musicali, erano eseguiti in forma responsoriale, cioè </w:t>
      </w:r>
      <w:r w:rsidR="00C55858">
        <w:t xml:space="preserve">con </w:t>
      </w:r>
      <w:r>
        <w:t xml:space="preserve">domanda e risposta tra il solista e il coro. Gli schiavi cantavano gli Spirituals anche quando si riunivano per ascoltare i predicatori cristiani e, fiduciosi nel Dio di Gesù, accompagnavano il canto con il battito delle mani. </w:t>
      </w:r>
    </w:p>
    <w:p w14:paraId="50F1525C" w14:textId="251E6BC7" w:rsidR="00F26556" w:rsidRDefault="00C55858">
      <w:r w:rsidRPr="00DE562A">
        <w:t xml:space="preserve">(tratto da: R. </w:t>
      </w:r>
      <w:proofErr w:type="spellStart"/>
      <w:r w:rsidRPr="00DE562A">
        <w:t>Manganotti</w:t>
      </w:r>
      <w:proofErr w:type="spellEnd"/>
      <w:r w:rsidRPr="00DE562A">
        <w:t xml:space="preserve">, </w:t>
      </w:r>
      <w:r w:rsidRPr="00DE562A">
        <w:rPr>
          <w:i/>
          <w:iCs/>
        </w:rPr>
        <w:t xml:space="preserve">Sempre in </w:t>
      </w:r>
      <w:r>
        <w:rPr>
          <w:i/>
          <w:iCs/>
        </w:rPr>
        <w:t>ascolto</w:t>
      </w:r>
      <w:r w:rsidRPr="00DE562A">
        <w:t>, La Scuola, Vol.</w:t>
      </w:r>
      <w:r>
        <w:t xml:space="preserve"> 1</w:t>
      </w:r>
      <w:r w:rsidRPr="00DE562A">
        <w:t>, p</w:t>
      </w:r>
      <w:r>
        <w:t>p.</w:t>
      </w:r>
      <w:r w:rsidRPr="00DE562A">
        <w:t xml:space="preserve"> </w:t>
      </w:r>
      <w:r>
        <w:t>48-49</w:t>
      </w:r>
      <w:r w:rsidRPr="00DE562A">
        <w:t>)</w:t>
      </w:r>
    </w:p>
    <w:p w14:paraId="54F174D4" w14:textId="77777777" w:rsidR="00F26556" w:rsidRDefault="00F26556">
      <w:pPr>
        <w:ind w:left="720"/>
      </w:pPr>
    </w:p>
    <w:p w14:paraId="4E1BC7F3" w14:textId="77777777" w:rsidR="00F26556" w:rsidRPr="00C55858" w:rsidRDefault="00000000">
      <w:pPr>
        <w:rPr>
          <w:b/>
          <w:bCs/>
          <w:sz w:val="28"/>
          <w:szCs w:val="28"/>
        </w:rPr>
      </w:pPr>
      <w:r w:rsidRPr="00C55858">
        <w:rPr>
          <w:b/>
          <w:bCs/>
          <w:sz w:val="28"/>
          <w:szCs w:val="28"/>
        </w:rPr>
        <w:t>Piena di grazia</w:t>
      </w:r>
    </w:p>
    <w:p w14:paraId="1AD29470" w14:textId="41E36995" w:rsidR="00F26556" w:rsidRDefault="00000000" w:rsidP="00C55858">
      <w:pPr>
        <w:jc w:val="both"/>
      </w:pPr>
      <w:r>
        <w:t xml:space="preserve">Da sempre la musica esalta e celebra Maria, la giovane donna di Nazaret che ha accolto il Figlio di Dio nel suo grembo. Anche Dante Alighieri nella </w:t>
      </w:r>
      <w:r w:rsidRPr="00B34B7A">
        <w:rPr>
          <w:i/>
          <w:iCs/>
        </w:rPr>
        <w:t>Divina Commedia</w:t>
      </w:r>
      <w:r>
        <w:t xml:space="preserve"> glorifica la madre di Gesù e nel XXXIII canto del Paradiso dice: «Vergine madre, figlia </w:t>
      </w:r>
      <w:proofErr w:type="gramStart"/>
      <w:r>
        <w:t>del</w:t>
      </w:r>
      <w:proofErr w:type="gramEnd"/>
      <w:r>
        <w:t xml:space="preserve"> tuo figlio, umile e alta più che creatura... In te misericordia in te pietate». Ancor oggi alla Piena di grazia vengono riservati brani musicali di rara bellezza e l’antica preghiera dell’</w:t>
      </w:r>
      <w:r w:rsidRPr="00B34B7A">
        <w:rPr>
          <w:i/>
          <w:iCs/>
        </w:rPr>
        <w:t xml:space="preserve">Ave Maria </w:t>
      </w:r>
      <w:r>
        <w:t>è la protagonista principale.</w:t>
      </w:r>
    </w:p>
    <w:p w14:paraId="1B955A64" w14:textId="77777777" w:rsidR="00F26556" w:rsidRDefault="00000000" w:rsidP="00C55858">
      <w:pPr>
        <w:jc w:val="both"/>
        <w:rPr>
          <w:b/>
          <w:bCs/>
        </w:rPr>
      </w:pPr>
      <w:r>
        <w:rPr>
          <w:b/>
          <w:bCs/>
        </w:rPr>
        <w:t>L’Ave Maria di Andrea Bocelli</w:t>
      </w:r>
    </w:p>
    <w:p w14:paraId="02DE3CCD" w14:textId="77777777" w:rsidR="00B34B7A" w:rsidRDefault="00000000" w:rsidP="00C55858">
      <w:pPr>
        <w:jc w:val="both"/>
      </w:pPr>
      <w:r>
        <w:t xml:space="preserve">A fine 2020 è uscito l’album </w:t>
      </w:r>
      <w:r w:rsidRPr="00B34B7A">
        <w:rPr>
          <w:i/>
          <w:iCs/>
        </w:rPr>
        <w:t>Believe</w:t>
      </w:r>
      <w:r>
        <w:t xml:space="preserve"> (Credere) di Andrea Bocelli con brani musicali dedicati al sacro, compresa un’</w:t>
      </w:r>
      <w:r w:rsidRPr="00B34B7A">
        <w:rPr>
          <w:i/>
          <w:iCs/>
        </w:rPr>
        <w:t xml:space="preserve">Ave Maria </w:t>
      </w:r>
      <w:r>
        <w:t xml:space="preserve">da lui stesso composta. Per Bocelli la musica è voce dell’anima, l’armonia che penetra nelle sfere più intime del cuore ed è il modo con cui ha reagito alla Pandemia di Coronavirus. In particolare, riguardo la sua </w:t>
      </w:r>
      <w:r w:rsidRPr="00B34B7A">
        <w:rPr>
          <w:i/>
          <w:iCs/>
        </w:rPr>
        <w:t>Ave Maria</w:t>
      </w:r>
      <w:r>
        <w:t xml:space="preserve">, ha detto: «Ero </w:t>
      </w:r>
      <w:r>
        <w:lastRenderedPageBreak/>
        <w:t>al pianoforte, da solo, mentre elaboravo quel dolore che tutti abbiamo vissuto e, improvvisamente, è come se la melodia fosse sgorgata dall’anima per la Piena di grazia».</w:t>
      </w:r>
    </w:p>
    <w:p w14:paraId="4BB96FAA" w14:textId="269A2731" w:rsidR="00F26556" w:rsidRDefault="00000000" w:rsidP="00C55858">
      <w:pPr>
        <w:jc w:val="both"/>
        <w:rPr>
          <w:b/>
          <w:bCs/>
        </w:rPr>
      </w:pPr>
      <w:r>
        <w:rPr>
          <w:b/>
          <w:bCs/>
        </w:rPr>
        <w:t xml:space="preserve">L’Ave Maria secondo </w:t>
      </w:r>
      <w:proofErr w:type="spellStart"/>
      <w:r>
        <w:rPr>
          <w:b/>
          <w:bCs/>
        </w:rPr>
        <w:t>Noa</w:t>
      </w:r>
      <w:proofErr w:type="spellEnd"/>
    </w:p>
    <w:p w14:paraId="23FDB596" w14:textId="77777777" w:rsidR="00F26556" w:rsidRDefault="00000000" w:rsidP="00C55858">
      <w:pPr>
        <w:jc w:val="both"/>
      </w:pPr>
      <w:r>
        <w:t xml:space="preserve">La cantante israeliana </w:t>
      </w:r>
      <w:proofErr w:type="spellStart"/>
      <w:r>
        <w:t>Noa</w:t>
      </w:r>
      <w:proofErr w:type="spellEnd"/>
      <w:r>
        <w:t xml:space="preserve"> nel 2015 ha cantato per la pace davanti a papa Francesco. Già nel 1994 aveva cantato una sua </w:t>
      </w:r>
      <w:r w:rsidRPr="00B34B7A">
        <w:rPr>
          <w:i/>
          <w:iCs/>
        </w:rPr>
        <w:t>Ave Maria</w:t>
      </w:r>
      <w:r>
        <w:t xml:space="preserve"> davanti a papa Giovanni Paolo II. Scritta in inglese, il testo recita: «Ave Maria, dove ti sei nascosta? Non sai che abbiamo bisogno di te? Le cose vanno piuttosto male quaggiù. So che esiste la bellezza, la tenerezza e la gioia. Queste sono le cose che tu hai sempre rappresentato. Aiuta anche noi a trovarle».</w:t>
      </w:r>
    </w:p>
    <w:p w14:paraId="572BF363" w14:textId="77777777" w:rsidR="00F26556" w:rsidRDefault="00000000" w:rsidP="00C55858">
      <w:pPr>
        <w:jc w:val="both"/>
        <w:rPr>
          <w:b/>
          <w:bCs/>
        </w:rPr>
      </w:pPr>
      <w:r>
        <w:rPr>
          <w:b/>
          <w:bCs/>
        </w:rPr>
        <w:t>Il Volo canta l’Ave Maria</w:t>
      </w:r>
    </w:p>
    <w:p w14:paraId="4C250A23" w14:textId="22CF2837" w:rsidR="00F26556" w:rsidRDefault="00000000" w:rsidP="00C55858">
      <w:pPr>
        <w:jc w:val="both"/>
      </w:pPr>
      <w:r>
        <w:t>Il Volo – trio canoro di fama mondiale formato da Gianluca Ginoble, Ignazio Boschetto e Piero Barone – dopo aver cantato più volte l’</w:t>
      </w:r>
      <w:r w:rsidRPr="00B34B7A">
        <w:rPr>
          <w:i/>
          <w:iCs/>
        </w:rPr>
        <w:t xml:space="preserve">Ave Maria </w:t>
      </w:r>
      <w:r>
        <w:t xml:space="preserve">di Franz Schubert, ha pubblicato </w:t>
      </w:r>
      <w:r w:rsidRPr="00B34B7A">
        <w:rPr>
          <w:i/>
          <w:iCs/>
        </w:rPr>
        <w:t xml:space="preserve">Ave Maria, Mater </w:t>
      </w:r>
      <w:proofErr w:type="spellStart"/>
      <w:r w:rsidRPr="00B34B7A">
        <w:rPr>
          <w:i/>
          <w:iCs/>
        </w:rPr>
        <w:t>Misericordiae</w:t>
      </w:r>
      <w:proofErr w:type="spellEnd"/>
      <w:r>
        <w:t>. Divenuto uno dei</w:t>
      </w:r>
      <w:r w:rsidR="00B34B7A">
        <w:t xml:space="preserve"> </w:t>
      </w:r>
      <w:r>
        <w:t>loro successi, il Volo ha cantato questo brano nel 2022 davanti a papa Francesco durante l’Incontro Mondiale delle Famiglie. In uno dei suoi ritornelli la canzone recita: «Ave Maria, canta l’anima mia come un’aquila nel vento, si affida e va. Vola».</w:t>
      </w:r>
    </w:p>
    <w:p w14:paraId="4402AD24" w14:textId="0A8557DE" w:rsidR="00F26556" w:rsidRDefault="00B34B7A">
      <w:pPr>
        <w:rPr>
          <w:highlight w:val="cyan"/>
        </w:rPr>
      </w:pPr>
      <w:r w:rsidRPr="00DE562A">
        <w:t xml:space="preserve">(tratto da: R. </w:t>
      </w:r>
      <w:proofErr w:type="spellStart"/>
      <w:r w:rsidRPr="00DE562A">
        <w:t>Manganotti</w:t>
      </w:r>
      <w:proofErr w:type="spellEnd"/>
      <w:r w:rsidRPr="00DE562A">
        <w:t xml:space="preserve">, </w:t>
      </w:r>
      <w:r w:rsidRPr="00DE562A">
        <w:rPr>
          <w:i/>
          <w:iCs/>
        </w:rPr>
        <w:t xml:space="preserve">Sempre in </w:t>
      </w:r>
      <w:r>
        <w:rPr>
          <w:i/>
          <w:iCs/>
        </w:rPr>
        <w:t>ascolto</w:t>
      </w:r>
      <w:r w:rsidRPr="00DE562A">
        <w:t>, La Scuola, Vol.</w:t>
      </w:r>
      <w:r>
        <w:t xml:space="preserve"> 2</w:t>
      </w:r>
      <w:r w:rsidRPr="00DE562A">
        <w:t>, p</w:t>
      </w:r>
      <w:r>
        <w:t>p.</w:t>
      </w:r>
      <w:r w:rsidRPr="00DE562A">
        <w:t xml:space="preserve"> </w:t>
      </w:r>
      <w:r>
        <w:t>22-23</w:t>
      </w:r>
      <w:r w:rsidRPr="00DE562A">
        <w:t>)</w:t>
      </w:r>
    </w:p>
    <w:p w14:paraId="35B92268" w14:textId="77777777" w:rsidR="00F26556" w:rsidRDefault="00F26556">
      <w:pPr>
        <w:rPr>
          <w:highlight w:val="cyan"/>
        </w:rPr>
      </w:pPr>
    </w:p>
    <w:p w14:paraId="68A7BC14" w14:textId="77777777" w:rsidR="00F26556" w:rsidRPr="00B34B7A" w:rsidRDefault="00000000">
      <w:pPr>
        <w:rPr>
          <w:b/>
          <w:bCs/>
          <w:sz w:val="28"/>
          <w:szCs w:val="28"/>
        </w:rPr>
      </w:pPr>
      <w:r w:rsidRPr="00B34B7A">
        <w:rPr>
          <w:b/>
          <w:bCs/>
          <w:sz w:val="28"/>
          <w:szCs w:val="28"/>
        </w:rPr>
        <w:t>Le laudi di Filippo</w:t>
      </w:r>
    </w:p>
    <w:p w14:paraId="05E72795" w14:textId="77777777" w:rsidR="00F26556" w:rsidRDefault="00000000" w:rsidP="00B34B7A">
      <w:pPr>
        <w:jc w:val="both"/>
      </w:pPr>
      <w:r>
        <w:t xml:space="preserve">Le </w:t>
      </w:r>
      <w:r w:rsidRPr="00B34B7A">
        <w:t>laudi</w:t>
      </w:r>
      <w:r>
        <w:t xml:space="preserve"> di Filippo Neri, chiamato «il santo dell’allegria», sono testi in lingua volgare, che spesso prendevano spunto dalle melodie popolari della Roma del Cinquecento. Composti intorno all’oratorio di Filippo, questi canti, semplici e gioiosi, sono detti «laudi oratoriane»: permettevano una più viva partecipazione alle varie funzioni religiose, soprattutto per i ragazzi che non conoscevano il latino. Per Filippo erano uno strumento per «attrarre creature a Gesù», infatti egli chiedeva alla musica di essere «pescatrice di anime». </w:t>
      </w:r>
    </w:p>
    <w:p w14:paraId="0FE62A37" w14:textId="77777777" w:rsidR="00F26556" w:rsidRDefault="00000000" w:rsidP="00B34B7A">
      <w:pPr>
        <w:jc w:val="both"/>
      </w:pPr>
      <w:r>
        <w:t xml:space="preserve">Nel 2010, sulla vita di Filippo Neri, è stato prodotto il film Tv </w:t>
      </w:r>
      <w:r w:rsidRPr="00B34B7A">
        <w:rPr>
          <w:i/>
          <w:iCs/>
        </w:rPr>
        <w:t>Preferisco il Paradiso</w:t>
      </w:r>
      <w:r>
        <w:t xml:space="preserve">, interpretato dall’attore Gigi Proietti. Il titolo richiama la risposta data da Filippo quando gli venne proposto di diventare cardinale. La colonna sonora del film, col gioioso </w:t>
      </w:r>
      <w:proofErr w:type="gramStart"/>
      <w:r>
        <w:t>canto</w:t>
      </w:r>
      <w:proofErr w:type="gramEnd"/>
      <w:r>
        <w:t xml:space="preserve"> </w:t>
      </w:r>
      <w:r w:rsidRPr="00B34B7A">
        <w:rPr>
          <w:i/>
          <w:iCs/>
        </w:rPr>
        <w:t>Preferisco il Paradiso</w:t>
      </w:r>
      <w:r>
        <w:t xml:space="preserve">, è di don Marco Frisina, compositore e direttore del Coro della Diocesi di Roma. </w:t>
      </w:r>
    </w:p>
    <w:p w14:paraId="0BEE4478" w14:textId="33B19BE3" w:rsidR="00F26556" w:rsidRDefault="00B34B7A" w:rsidP="00B34B7A">
      <w:pPr>
        <w:jc w:val="both"/>
        <w:rPr>
          <w:highlight w:val="cyan"/>
        </w:rPr>
      </w:pPr>
      <w:r w:rsidRPr="00DE562A">
        <w:t xml:space="preserve">(tratto da: R. </w:t>
      </w:r>
      <w:proofErr w:type="spellStart"/>
      <w:r w:rsidRPr="00DE562A">
        <w:t>Manganotti</w:t>
      </w:r>
      <w:proofErr w:type="spellEnd"/>
      <w:r w:rsidRPr="00DE562A">
        <w:t xml:space="preserve">, </w:t>
      </w:r>
      <w:r w:rsidRPr="00DE562A">
        <w:rPr>
          <w:i/>
          <w:iCs/>
        </w:rPr>
        <w:t xml:space="preserve">Sempre in </w:t>
      </w:r>
      <w:r>
        <w:rPr>
          <w:i/>
          <w:iCs/>
        </w:rPr>
        <w:t>ascolto</w:t>
      </w:r>
      <w:r w:rsidRPr="00DE562A">
        <w:t>, La Scuola, Vol.</w:t>
      </w:r>
      <w:r>
        <w:t xml:space="preserve"> 2</w:t>
      </w:r>
      <w:r w:rsidRPr="00DE562A">
        <w:t>, p</w:t>
      </w:r>
      <w:r>
        <w:t>p.</w:t>
      </w:r>
      <w:r w:rsidRPr="00DE562A">
        <w:t xml:space="preserve"> </w:t>
      </w:r>
      <w:r>
        <w:t>140-141</w:t>
      </w:r>
      <w:r w:rsidRPr="00DE562A">
        <w:t>)</w:t>
      </w:r>
    </w:p>
    <w:p w14:paraId="4EC563D1" w14:textId="77777777" w:rsidR="00F26556" w:rsidRDefault="00F26556">
      <w:pPr>
        <w:ind w:left="720"/>
        <w:rPr>
          <w:highlight w:val="cyan"/>
        </w:rPr>
      </w:pPr>
    </w:p>
    <w:p w14:paraId="42424C65" w14:textId="77777777" w:rsidR="00B34B7A" w:rsidRPr="00B34B7A" w:rsidRDefault="00000000" w:rsidP="00B34B7A">
      <w:pPr>
        <w:jc w:val="both"/>
        <w:rPr>
          <w:b/>
          <w:bCs/>
          <w:sz w:val="28"/>
          <w:szCs w:val="28"/>
        </w:rPr>
      </w:pPr>
      <w:r w:rsidRPr="00B34B7A">
        <w:rPr>
          <w:b/>
          <w:bCs/>
          <w:sz w:val="28"/>
          <w:szCs w:val="28"/>
        </w:rPr>
        <w:t xml:space="preserve">La musica ebraica </w:t>
      </w:r>
    </w:p>
    <w:p w14:paraId="494DFEA8" w14:textId="4320479D" w:rsidR="00B34B7A" w:rsidRDefault="00000000" w:rsidP="00B34B7A">
      <w:pPr>
        <w:jc w:val="both"/>
      </w:pPr>
      <w:r>
        <w:t xml:space="preserve">Il canto accompagna da sempre la vita del popolo ebraico, nei momenti di gioia e di dolore. La musica ebraica contemporanea ha le sue radici nell’Europa del XIX secolo quando, prima della Shoah, era ricca di comunità israelite. È una musica intrisa di speranza, come lo stesso inno nazionale </w:t>
      </w:r>
      <w:r w:rsidR="00B34B7A">
        <w:t>i</w:t>
      </w:r>
      <w:r>
        <w:t xml:space="preserve">sraeliano, </w:t>
      </w:r>
      <w:proofErr w:type="spellStart"/>
      <w:r w:rsidRPr="00B34B7A">
        <w:rPr>
          <w:i/>
          <w:iCs/>
        </w:rPr>
        <w:t>Hatikvah</w:t>
      </w:r>
      <w:proofErr w:type="spellEnd"/>
      <w:r>
        <w:t xml:space="preserve"> (La speranza); scritto nel 1877, esprime un profondo desiderio: «Non è ancora perduta la nostra speranza, due volte millenaria, di essere un popolo libero nella nostra terra, la terra di Sion e Gerusalemme». </w:t>
      </w:r>
    </w:p>
    <w:p w14:paraId="3ECA0536" w14:textId="0405B452" w:rsidR="00B34B7A" w:rsidRDefault="00000000" w:rsidP="00B34B7A">
      <w:pPr>
        <w:jc w:val="both"/>
      </w:pPr>
      <w:r>
        <w:t xml:space="preserve">Il canto ebraico </w:t>
      </w:r>
      <w:r>
        <w:rPr>
          <w:i/>
          <w:iCs/>
        </w:rPr>
        <w:t xml:space="preserve">Hine ma </w:t>
      </w:r>
      <w:proofErr w:type="spellStart"/>
      <w:r>
        <w:rPr>
          <w:i/>
          <w:iCs/>
        </w:rPr>
        <w:t>tov</w:t>
      </w:r>
      <w:proofErr w:type="spellEnd"/>
      <w:r>
        <w:t xml:space="preserve"> è un inno biblico cantato durante l</w:t>
      </w:r>
      <w:r w:rsidR="00B34B7A">
        <w:t>a</w:t>
      </w:r>
      <w:r>
        <w:t xml:space="preserve"> fest</w:t>
      </w:r>
      <w:r w:rsidR="00B34B7A">
        <w:t>a</w:t>
      </w:r>
      <w:r>
        <w:t xml:space="preserve"> dello </w:t>
      </w:r>
      <w:r w:rsidRPr="00B34B7A">
        <w:rPr>
          <w:i/>
          <w:iCs/>
        </w:rPr>
        <w:t>Shabbat</w:t>
      </w:r>
      <w:r>
        <w:t xml:space="preserve">: «Ecco, com’è bello e com’è soave che i fratelli stiano insieme» (cfr. Salmi 133,1). Cantato secondo lo stile Klezmer </w:t>
      </w:r>
      <w:r w:rsidR="00B34B7A">
        <w:t>–</w:t>
      </w:r>
      <w:r>
        <w:t xml:space="preserve"> una musica festosa e ritmata che un tempo veniva suonata nelle comunità ebraiche dell’Europa orientale </w:t>
      </w:r>
      <w:r w:rsidR="00B34B7A">
        <w:t>–</w:t>
      </w:r>
      <w:r>
        <w:t xml:space="preserve"> </w:t>
      </w:r>
      <w:r w:rsidRPr="007D4367">
        <w:rPr>
          <w:i/>
          <w:iCs/>
        </w:rPr>
        <w:t xml:space="preserve">Hine ma </w:t>
      </w:r>
      <w:proofErr w:type="spellStart"/>
      <w:r w:rsidRPr="007D4367">
        <w:rPr>
          <w:i/>
          <w:iCs/>
        </w:rPr>
        <w:t>tov</w:t>
      </w:r>
      <w:proofErr w:type="spellEnd"/>
      <w:r>
        <w:t xml:space="preserve"> viene intonato anche durante le feste nuziali. Spesso danzato, il canto è accompagnato da strumenti musicali come il violino, il clarinetto e i cembali.</w:t>
      </w:r>
    </w:p>
    <w:p w14:paraId="059339EC" w14:textId="464ECE00" w:rsidR="00F26556" w:rsidRDefault="007D4367" w:rsidP="00B34B7A">
      <w:pPr>
        <w:jc w:val="both"/>
        <w:rPr>
          <w:highlight w:val="cyan"/>
        </w:rPr>
      </w:pPr>
      <w:r w:rsidRPr="00DE562A">
        <w:t xml:space="preserve">(tratto da: R. </w:t>
      </w:r>
      <w:proofErr w:type="spellStart"/>
      <w:r w:rsidRPr="00DE562A">
        <w:t>Manganotti</w:t>
      </w:r>
      <w:proofErr w:type="spellEnd"/>
      <w:r w:rsidRPr="00DE562A">
        <w:t xml:space="preserve">, </w:t>
      </w:r>
      <w:r w:rsidRPr="00DE562A">
        <w:rPr>
          <w:i/>
          <w:iCs/>
        </w:rPr>
        <w:t xml:space="preserve">Sempre in </w:t>
      </w:r>
      <w:r>
        <w:rPr>
          <w:i/>
          <w:iCs/>
        </w:rPr>
        <w:t>ascolto</w:t>
      </w:r>
      <w:r w:rsidRPr="00DE562A">
        <w:t>, La Scuola, Vol.</w:t>
      </w:r>
      <w:r>
        <w:t xml:space="preserve"> 3</w:t>
      </w:r>
      <w:r w:rsidRPr="00DE562A">
        <w:t>, p</w:t>
      </w:r>
      <w:r>
        <w:t>p.</w:t>
      </w:r>
      <w:r w:rsidRPr="00DE562A">
        <w:t xml:space="preserve"> </w:t>
      </w:r>
      <w:r>
        <w:t>180-181</w:t>
      </w:r>
      <w:r w:rsidRPr="00DE562A">
        <w:t>)</w:t>
      </w:r>
    </w:p>
    <w:p w14:paraId="7C21C2E9" w14:textId="77777777" w:rsidR="00F26556" w:rsidRDefault="00F26556" w:rsidP="00B34B7A">
      <w:pPr>
        <w:jc w:val="both"/>
        <w:rPr>
          <w:b/>
          <w:bCs/>
        </w:rPr>
      </w:pPr>
    </w:p>
    <w:p w14:paraId="363F5CFB" w14:textId="77777777" w:rsidR="00F26556" w:rsidRDefault="00000000">
      <w:pPr>
        <w:jc w:val="both"/>
      </w:pPr>
      <w:r>
        <w:br w:type="page"/>
      </w:r>
    </w:p>
    <w:p w14:paraId="37DED815" w14:textId="77777777" w:rsidR="00F26556" w:rsidRDefault="00000000">
      <w:pPr>
        <w:jc w:val="center"/>
        <w:rPr>
          <w:b/>
          <w:bCs/>
          <w:sz w:val="32"/>
          <w:szCs w:val="32"/>
        </w:rPr>
      </w:pPr>
      <w:r>
        <w:rPr>
          <w:b/>
          <w:bCs/>
          <w:sz w:val="32"/>
          <w:szCs w:val="32"/>
        </w:rPr>
        <w:lastRenderedPageBreak/>
        <w:t>Schede digitali</w:t>
      </w:r>
    </w:p>
    <w:p w14:paraId="7B1481BB" w14:textId="77777777" w:rsidR="00F26556" w:rsidRDefault="00F26556"/>
    <w:p w14:paraId="5CC1D68C" w14:textId="77777777" w:rsidR="00F26556" w:rsidRDefault="00000000" w:rsidP="006D29CC">
      <w:pPr>
        <w:pStyle w:val="Paragrafoelenco"/>
        <w:numPr>
          <w:ilvl w:val="0"/>
          <w:numId w:val="15"/>
        </w:numPr>
      </w:pPr>
      <w:r>
        <w:t xml:space="preserve">Marco Mengoni, </w:t>
      </w:r>
      <w:r w:rsidRPr="006D29CC">
        <w:rPr>
          <w:i/>
          <w:iCs/>
        </w:rPr>
        <w:t>Esseri umani</w:t>
      </w:r>
      <w:r>
        <w:t xml:space="preserve">: </w:t>
      </w:r>
      <w:hyperlink r:id="rId9">
        <w:r w:rsidR="00F26556" w:rsidRPr="006D29CC">
          <w:rPr>
            <w:color w:val="1155CC"/>
            <w:u w:val="single"/>
          </w:rPr>
          <w:t>https://www2.edu.lascuola.it/edizioni-digitali/OraDiPace/VolumeUnico/Music-time/esseri-umani/genially.html</w:t>
        </w:r>
      </w:hyperlink>
      <w:r>
        <w:t xml:space="preserve"> </w:t>
      </w:r>
    </w:p>
    <w:p w14:paraId="13509D31" w14:textId="77777777" w:rsidR="00F26556" w:rsidRDefault="00F26556"/>
    <w:p w14:paraId="16AB1C99" w14:textId="77777777" w:rsidR="00F26556" w:rsidRDefault="00000000" w:rsidP="006D29CC">
      <w:pPr>
        <w:pStyle w:val="Paragrafoelenco"/>
        <w:numPr>
          <w:ilvl w:val="0"/>
          <w:numId w:val="15"/>
        </w:numPr>
      </w:pPr>
      <w:r>
        <w:t xml:space="preserve">Simon &amp; Garfunkel, </w:t>
      </w:r>
      <w:r w:rsidRPr="006D29CC">
        <w:rPr>
          <w:i/>
          <w:iCs/>
        </w:rPr>
        <w:t xml:space="preserve">The sound of </w:t>
      </w:r>
      <w:proofErr w:type="spellStart"/>
      <w:r w:rsidRPr="006D29CC">
        <w:rPr>
          <w:i/>
          <w:iCs/>
        </w:rPr>
        <w:t>silence</w:t>
      </w:r>
      <w:proofErr w:type="spellEnd"/>
      <w:r>
        <w:t xml:space="preserve">: </w:t>
      </w:r>
      <w:hyperlink r:id="rId10">
        <w:r w:rsidR="00F26556" w:rsidRPr="006D29CC">
          <w:rPr>
            <w:color w:val="1155CC"/>
            <w:u w:val="single"/>
          </w:rPr>
          <w:t>https://www2.edu.lascuola.it/edizioni-digitali/OraDiPace/VolumeUnico/Music-time/the-sound-of-silence/genially.html</w:t>
        </w:r>
      </w:hyperlink>
      <w:r>
        <w:t xml:space="preserve"> </w:t>
      </w:r>
    </w:p>
    <w:p w14:paraId="3D74CB1C" w14:textId="77777777" w:rsidR="00F26556" w:rsidRDefault="00F26556"/>
    <w:p w14:paraId="44A0CD7C" w14:textId="77777777" w:rsidR="00F26556" w:rsidRDefault="00000000" w:rsidP="006D29CC">
      <w:pPr>
        <w:pStyle w:val="Paragrafoelenco"/>
        <w:numPr>
          <w:ilvl w:val="0"/>
          <w:numId w:val="15"/>
        </w:numPr>
      </w:pPr>
      <w:r>
        <w:t xml:space="preserve">Vasco Rossi, </w:t>
      </w:r>
      <w:r w:rsidRPr="006D29CC">
        <w:rPr>
          <w:i/>
          <w:iCs/>
        </w:rPr>
        <w:t>Un senso</w:t>
      </w:r>
      <w:r>
        <w:t xml:space="preserve">: </w:t>
      </w:r>
      <w:hyperlink r:id="rId11">
        <w:r w:rsidR="00F26556" w:rsidRPr="006D29CC">
          <w:rPr>
            <w:color w:val="1155CC"/>
            <w:u w:val="single"/>
          </w:rPr>
          <w:t>https://www2.edu.lascuola.it/edizioni-digitali/OraDiPace/VolumeUnico/Music-time/un-senso/genially.html</w:t>
        </w:r>
      </w:hyperlink>
      <w:r>
        <w:t xml:space="preserve"> </w:t>
      </w:r>
    </w:p>
    <w:p w14:paraId="67F7DF7E" w14:textId="77777777" w:rsidR="00F26556" w:rsidRDefault="00F26556"/>
    <w:p w14:paraId="2B45CF9F" w14:textId="77777777" w:rsidR="00F26556" w:rsidRDefault="00000000" w:rsidP="006D29CC">
      <w:pPr>
        <w:pStyle w:val="Paragrafoelenco"/>
        <w:numPr>
          <w:ilvl w:val="0"/>
          <w:numId w:val="15"/>
        </w:numPr>
      </w:pPr>
      <w:r>
        <w:t xml:space="preserve">Dire </w:t>
      </w:r>
      <w:proofErr w:type="spellStart"/>
      <w:r>
        <w:t>Straits</w:t>
      </w:r>
      <w:proofErr w:type="spellEnd"/>
      <w:r>
        <w:t xml:space="preserve">, </w:t>
      </w:r>
      <w:r w:rsidRPr="006D29CC">
        <w:rPr>
          <w:i/>
          <w:iCs/>
        </w:rPr>
        <w:t xml:space="preserve">Brothers in </w:t>
      </w:r>
      <w:proofErr w:type="spellStart"/>
      <w:r w:rsidRPr="006D29CC">
        <w:rPr>
          <w:i/>
          <w:iCs/>
        </w:rPr>
        <w:t>arms</w:t>
      </w:r>
      <w:proofErr w:type="spellEnd"/>
      <w:r>
        <w:t xml:space="preserve">: </w:t>
      </w:r>
      <w:hyperlink r:id="rId12">
        <w:r w:rsidR="00F26556" w:rsidRPr="006D29CC">
          <w:rPr>
            <w:color w:val="1155CC"/>
            <w:u w:val="single"/>
          </w:rPr>
          <w:t>https://www2.edu.lascuola.it/edizioni-digitali/OraDiPace/VolumeUnico/Music-time/brothers-in-arms/genially.html</w:t>
        </w:r>
      </w:hyperlink>
      <w:r>
        <w:t xml:space="preserve"> </w:t>
      </w:r>
    </w:p>
    <w:p w14:paraId="303AE15A" w14:textId="77777777" w:rsidR="00F26556" w:rsidRDefault="00F26556"/>
    <w:p w14:paraId="5DE40453" w14:textId="77777777" w:rsidR="00F26556" w:rsidRPr="006D29CC" w:rsidRDefault="00000000" w:rsidP="006D29CC">
      <w:pPr>
        <w:pStyle w:val="Paragrafoelenco"/>
        <w:numPr>
          <w:ilvl w:val="0"/>
          <w:numId w:val="15"/>
        </w:numPr>
        <w:rPr>
          <w:lang w:val="nl-NL"/>
        </w:rPr>
      </w:pPr>
      <w:r w:rsidRPr="006D29CC">
        <w:rPr>
          <w:lang w:val="nl-NL"/>
        </w:rPr>
        <w:t xml:space="preserve">Nek, </w:t>
      </w:r>
      <w:r w:rsidRPr="006D29CC">
        <w:rPr>
          <w:i/>
          <w:iCs/>
          <w:lang w:val="nl-NL"/>
        </w:rPr>
        <w:t>In te</w:t>
      </w:r>
      <w:r w:rsidRPr="006D29CC">
        <w:rPr>
          <w:lang w:val="nl-NL"/>
        </w:rPr>
        <w:t xml:space="preserve">: </w:t>
      </w:r>
      <w:hyperlink r:id="rId13">
        <w:r w:rsidR="00F26556" w:rsidRPr="006D29CC">
          <w:rPr>
            <w:color w:val="1155CC"/>
            <w:u w:val="single"/>
            <w:lang w:val="nl-NL"/>
          </w:rPr>
          <w:t>https://www2.edu.lascuola.it/edizioni-digitali/OraDiPace/VolumeUnico/Music-time/in-te/genially.html</w:t>
        </w:r>
      </w:hyperlink>
      <w:r w:rsidRPr="006D29CC">
        <w:rPr>
          <w:lang w:val="nl-NL"/>
        </w:rPr>
        <w:t xml:space="preserve"> </w:t>
      </w:r>
    </w:p>
    <w:p w14:paraId="0F86BAB3" w14:textId="77777777" w:rsidR="00F26556" w:rsidRPr="001B7ECE" w:rsidRDefault="00F26556">
      <w:pPr>
        <w:rPr>
          <w:lang w:val="nl-NL"/>
        </w:rPr>
      </w:pPr>
    </w:p>
    <w:p w14:paraId="3EB510A3" w14:textId="77777777" w:rsidR="00F26556" w:rsidRPr="006D29CC" w:rsidRDefault="00000000" w:rsidP="006D29CC">
      <w:pPr>
        <w:pStyle w:val="Paragrafoelenco"/>
        <w:numPr>
          <w:ilvl w:val="0"/>
          <w:numId w:val="15"/>
        </w:numPr>
        <w:rPr>
          <w:lang w:val="de-DE"/>
        </w:rPr>
      </w:pPr>
      <w:r w:rsidRPr="006D29CC">
        <w:rPr>
          <w:lang w:val="de-DE"/>
        </w:rPr>
        <w:t xml:space="preserve">The Darkness, </w:t>
      </w:r>
      <w:r w:rsidRPr="006D29CC">
        <w:rPr>
          <w:i/>
          <w:iCs/>
          <w:lang w:val="de-DE"/>
        </w:rPr>
        <w:t xml:space="preserve">In </w:t>
      </w:r>
      <w:proofErr w:type="spellStart"/>
      <w:r w:rsidRPr="006D29CC">
        <w:rPr>
          <w:i/>
          <w:iCs/>
          <w:lang w:val="de-DE"/>
        </w:rPr>
        <w:t>another</w:t>
      </w:r>
      <w:proofErr w:type="spellEnd"/>
      <w:r w:rsidRPr="006D29CC">
        <w:rPr>
          <w:i/>
          <w:iCs/>
          <w:lang w:val="de-DE"/>
        </w:rPr>
        <w:t xml:space="preserve"> </w:t>
      </w:r>
      <w:proofErr w:type="spellStart"/>
      <w:r w:rsidRPr="006D29CC">
        <w:rPr>
          <w:i/>
          <w:iCs/>
          <w:lang w:val="de-DE"/>
        </w:rPr>
        <w:t>life</w:t>
      </w:r>
      <w:proofErr w:type="spellEnd"/>
      <w:r w:rsidRPr="006D29CC">
        <w:rPr>
          <w:lang w:val="de-DE"/>
        </w:rPr>
        <w:t xml:space="preserve">: </w:t>
      </w:r>
      <w:hyperlink r:id="rId14">
        <w:r w:rsidR="00F26556" w:rsidRPr="006D29CC">
          <w:rPr>
            <w:color w:val="1155CC"/>
            <w:u w:val="single"/>
            <w:lang w:val="de-DE"/>
          </w:rPr>
          <w:t>https://www2.edu.lascuola.it/edizioni-digitali/OraDiPace/VolumeUnico/Music-time/in-another-life/genially.html</w:t>
        </w:r>
      </w:hyperlink>
      <w:r w:rsidRPr="006D29CC">
        <w:rPr>
          <w:lang w:val="de-DE"/>
        </w:rPr>
        <w:t xml:space="preserve"> </w:t>
      </w:r>
    </w:p>
    <w:p w14:paraId="434C0C1D" w14:textId="77777777" w:rsidR="00F26556" w:rsidRPr="001B7ECE" w:rsidRDefault="00F26556">
      <w:pPr>
        <w:rPr>
          <w:lang w:val="de-DE"/>
        </w:rPr>
      </w:pPr>
    </w:p>
    <w:p w14:paraId="577998A3" w14:textId="77777777" w:rsidR="00F26556" w:rsidRDefault="00000000" w:rsidP="006D29CC">
      <w:pPr>
        <w:pStyle w:val="Paragrafoelenco"/>
        <w:numPr>
          <w:ilvl w:val="0"/>
          <w:numId w:val="15"/>
        </w:numPr>
      </w:pPr>
      <w:r>
        <w:t xml:space="preserve">Pinguini Tattici Nucleari, </w:t>
      </w:r>
      <w:r w:rsidRPr="006D29CC">
        <w:rPr>
          <w:i/>
          <w:iCs/>
        </w:rPr>
        <w:t>Ridere</w:t>
      </w:r>
      <w:r>
        <w:t xml:space="preserve">: </w:t>
      </w:r>
      <w:hyperlink r:id="rId15">
        <w:r w:rsidR="00F26556" w:rsidRPr="006D29CC">
          <w:rPr>
            <w:color w:val="1155CC"/>
            <w:u w:val="single"/>
          </w:rPr>
          <w:t>https://www2.edu.lascuola.it/edizioni-digitali/OraDiPace/VolumeUnico/Music-time/ridere/genially.html</w:t>
        </w:r>
      </w:hyperlink>
      <w:r>
        <w:t xml:space="preserve"> </w:t>
      </w:r>
    </w:p>
    <w:p w14:paraId="6EE198D4" w14:textId="77777777" w:rsidR="00F26556" w:rsidRDefault="00F26556">
      <w:pPr>
        <w:jc w:val="both"/>
      </w:pPr>
    </w:p>
    <w:p w14:paraId="5FB0E145" w14:textId="77777777" w:rsidR="00F26556" w:rsidRDefault="00F26556">
      <w:pPr>
        <w:jc w:val="both"/>
      </w:pPr>
    </w:p>
    <w:p w14:paraId="1FBEEF42" w14:textId="0F4AD67A" w:rsidR="006D29CC" w:rsidRDefault="006D29CC">
      <w:r>
        <w:br w:type="page"/>
      </w:r>
    </w:p>
    <w:p w14:paraId="1038A7FB" w14:textId="77DDABCD" w:rsidR="006D29CC" w:rsidRPr="006D29CC" w:rsidRDefault="006D29CC" w:rsidP="006D29CC">
      <w:pPr>
        <w:jc w:val="center"/>
        <w:rPr>
          <w:b/>
          <w:bCs/>
          <w:color w:val="C00000"/>
          <w:sz w:val="32"/>
          <w:szCs w:val="32"/>
        </w:rPr>
      </w:pPr>
      <w:r w:rsidRPr="006D29CC">
        <w:rPr>
          <w:b/>
          <w:bCs/>
          <w:color w:val="C00000"/>
          <w:sz w:val="32"/>
          <w:szCs w:val="32"/>
        </w:rPr>
        <w:lastRenderedPageBreak/>
        <w:t>Note musicali di senso</w:t>
      </w:r>
    </w:p>
    <w:p w14:paraId="68910732" w14:textId="77777777" w:rsidR="006D29CC" w:rsidRDefault="006D29CC" w:rsidP="006D29CC">
      <w:pPr>
        <w:spacing w:line="240" w:lineRule="auto"/>
        <w:jc w:val="center"/>
        <w:rPr>
          <w:b/>
          <w:bCs/>
          <w:sz w:val="26"/>
          <w:szCs w:val="26"/>
        </w:rPr>
      </w:pPr>
    </w:p>
    <w:p w14:paraId="1ECE0027" w14:textId="77777777" w:rsidR="006D29CC" w:rsidRDefault="006D29CC" w:rsidP="006D29CC">
      <w:pPr>
        <w:widowControl w:val="0"/>
        <w:spacing w:line="240" w:lineRule="auto"/>
        <w:jc w:val="center"/>
        <w:rPr>
          <w:sz w:val="26"/>
          <w:szCs w:val="26"/>
        </w:rPr>
      </w:pPr>
      <w:r>
        <w:rPr>
          <w:b/>
          <w:bCs/>
          <w:color w:val="00B050"/>
          <w:sz w:val="30"/>
          <w:szCs w:val="30"/>
        </w:rPr>
        <w:t>Scheda Attività</w:t>
      </w:r>
    </w:p>
    <w:p w14:paraId="79D16D20" w14:textId="77777777" w:rsidR="006D29CC" w:rsidRDefault="006D29CC" w:rsidP="006D29CC">
      <w:pPr>
        <w:spacing w:line="240" w:lineRule="auto"/>
        <w:jc w:val="both"/>
      </w:pPr>
    </w:p>
    <w:p w14:paraId="6B24D394" w14:textId="77777777" w:rsidR="000944FB" w:rsidRDefault="000944FB" w:rsidP="006D29CC">
      <w:pPr>
        <w:spacing w:line="240" w:lineRule="auto"/>
        <w:jc w:val="both"/>
      </w:pPr>
    </w:p>
    <w:p w14:paraId="7254517E" w14:textId="77777777" w:rsidR="006D29CC" w:rsidRDefault="006D29CC" w:rsidP="00EA2820">
      <w:pPr>
        <w:spacing w:line="240" w:lineRule="auto"/>
        <w:jc w:val="both"/>
      </w:pPr>
      <w:r>
        <w:t>Classe: _______    Data: _______________</w:t>
      </w:r>
    </w:p>
    <w:p w14:paraId="27C74C21" w14:textId="77777777" w:rsidR="006D29CC" w:rsidRDefault="006D29CC" w:rsidP="00EA2820">
      <w:pPr>
        <w:spacing w:line="240" w:lineRule="auto"/>
        <w:jc w:val="both"/>
      </w:pPr>
    </w:p>
    <w:p w14:paraId="23C0637C" w14:textId="77777777" w:rsidR="006D29CC" w:rsidRDefault="006D29CC" w:rsidP="00EA2820">
      <w:pPr>
        <w:spacing w:line="240" w:lineRule="auto"/>
        <w:jc w:val="both"/>
      </w:pPr>
      <w:r>
        <w:t>Componenti del gruppo (</w:t>
      </w:r>
      <w:r>
        <w:rPr>
          <w:i/>
          <w:iCs/>
        </w:rPr>
        <w:t xml:space="preserve">minimo </w:t>
      </w:r>
      <w:proofErr w:type="gramStart"/>
      <w:r>
        <w:rPr>
          <w:i/>
          <w:iCs/>
        </w:rPr>
        <w:t>4</w:t>
      </w:r>
      <w:proofErr w:type="gramEnd"/>
      <w:r>
        <w:rPr>
          <w:i/>
          <w:iCs/>
        </w:rPr>
        <w:t xml:space="preserve"> studenti</w:t>
      </w:r>
      <w:r>
        <w:t xml:space="preserve">): </w:t>
      </w:r>
    </w:p>
    <w:p w14:paraId="26B54931" w14:textId="00F60F27" w:rsidR="006D29CC" w:rsidRDefault="006D29CC" w:rsidP="00EA2820">
      <w:pPr>
        <w:spacing w:line="240" w:lineRule="auto"/>
        <w:jc w:val="both"/>
      </w:pPr>
      <w:r>
        <w:t>__________________________________________________________________________________________________________________________________________________</w:t>
      </w:r>
    </w:p>
    <w:p w14:paraId="0A803701" w14:textId="77777777" w:rsidR="000600E3" w:rsidRDefault="000600E3" w:rsidP="000600E3">
      <w:pPr>
        <w:spacing w:line="240" w:lineRule="auto"/>
        <w:jc w:val="both"/>
      </w:pPr>
      <w:r>
        <w:t>_________________________________________________________________________</w:t>
      </w:r>
    </w:p>
    <w:p w14:paraId="13C598AC" w14:textId="77777777" w:rsidR="006D29CC" w:rsidRDefault="006D29CC" w:rsidP="00EA2820">
      <w:pPr>
        <w:spacing w:line="240" w:lineRule="auto"/>
        <w:jc w:val="both"/>
      </w:pPr>
    </w:p>
    <w:p w14:paraId="02F930A1" w14:textId="77777777" w:rsidR="000944FB" w:rsidRDefault="000944FB" w:rsidP="00EA2820">
      <w:pPr>
        <w:spacing w:line="240" w:lineRule="auto"/>
        <w:jc w:val="both"/>
      </w:pPr>
    </w:p>
    <w:p w14:paraId="1E7EB6FC" w14:textId="2C82F7E2" w:rsidR="006D29CC" w:rsidRDefault="00EA2820" w:rsidP="00EA2820">
      <w:pPr>
        <w:spacing w:line="240" w:lineRule="auto"/>
        <w:jc w:val="both"/>
      </w:pPr>
      <w:r>
        <w:rPr>
          <w:b/>
          <w:bCs/>
        </w:rPr>
        <w:t>La consegna</w:t>
      </w:r>
    </w:p>
    <w:p w14:paraId="7E3E935F" w14:textId="541ED58A" w:rsidR="006D29CC" w:rsidRDefault="006D29CC" w:rsidP="00EA2820">
      <w:pPr>
        <w:spacing w:line="240" w:lineRule="auto"/>
        <w:jc w:val="both"/>
      </w:pPr>
      <w:r>
        <w:t>Progettare un prodotto (presentazione, cartellone</w:t>
      </w:r>
      <w:r w:rsidR="00EA2820">
        <w:t xml:space="preserve">, </w:t>
      </w:r>
      <w:r>
        <w:t>video</w:t>
      </w:r>
      <w:r w:rsidR="00EA2820">
        <w:t>…</w:t>
      </w:r>
      <w:r>
        <w:t>) che spieghi come una canzone può parlare di temi religiosi e di senso della vita.</w:t>
      </w:r>
    </w:p>
    <w:p w14:paraId="7C69E2FD" w14:textId="77777777" w:rsidR="006D29CC" w:rsidRDefault="006D29CC" w:rsidP="00EA2820">
      <w:pPr>
        <w:spacing w:line="240" w:lineRule="auto"/>
        <w:jc w:val="both"/>
      </w:pPr>
    </w:p>
    <w:p w14:paraId="0E70DB98" w14:textId="77777777" w:rsidR="000944FB" w:rsidRDefault="000944FB" w:rsidP="00EA2820">
      <w:pPr>
        <w:spacing w:line="240" w:lineRule="auto"/>
        <w:jc w:val="both"/>
      </w:pPr>
    </w:p>
    <w:p w14:paraId="0535F043" w14:textId="77777777" w:rsidR="006D29CC" w:rsidRDefault="006D29CC" w:rsidP="00EA2820">
      <w:pPr>
        <w:spacing w:line="240" w:lineRule="auto"/>
        <w:jc w:val="both"/>
        <w:rPr>
          <w:b/>
          <w:bCs/>
        </w:rPr>
      </w:pPr>
      <w:r>
        <w:rPr>
          <w:b/>
          <w:bCs/>
        </w:rPr>
        <w:t>Organizzazione del gruppo</w:t>
      </w:r>
    </w:p>
    <w:p w14:paraId="014EE07C" w14:textId="3F2C3ED2" w:rsidR="006D29CC" w:rsidRDefault="006D29CC" w:rsidP="00EA2820">
      <w:pPr>
        <w:spacing w:line="240" w:lineRule="auto"/>
        <w:jc w:val="both"/>
      </w:pPr>
      <w:r>
        <w:t>Divi</w:t>
      </w:r>
      <w:r w:rsidR="00EA2820">
        <w:t>sione de</w:t>
      </w:r>
      <w:r>
        <w:t>i ruoli:</w:t>
      </w:r>
    </w:p>
    <w:p w14:paraId="4A06939E" w14:textId="77777777" w:rsidR="006D29CC" w:rsidRDefault="006D29CC" w:rsidP="00EA2820">
      <w:pPr>
        <w:spacing w:line="240" w:lineRule="auto"/>
        <w:jc w:val="both"/>
      </w:pPr>
    </w:p>
    <w:tbl>
      <w:tblPr>
        <w:tblW w:w="8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22"/>
        <w:gridCol w:w="5028"/>
      </w:tblGrid>
      <w:tr w:rsidR="006D29CC" w14:paraId="13F599F0" w14:textId="77777777" w:rsidTr="00EA2820">
        <w:trPr>
          <w:trHeight w:val="252"/>
        </w:trPr>
        <w:tc>
          <w:tcPr>
            <w:tcW w:w="3922" w:type="dxa"/>
            <w:tcMar>
              <w:top w:w="100" w:type="dxa"/>
              <w:left w:w="100" w:type="dxa"/>
              <w:bottom w:w="100" w:type="dxa"/>
              <w:right w:w="100" w:type="dxa"/>
            </w:tcMar>
          </w:tcPr>
          <w:p w14:paraId="7959F26E" w14:textId="77777777" w:rsidR="006D29CC" w:rsidRDefault="006D29CC" w:rsidP="0094007C">
            <w:pPr>
              <w:widowControl w:val="0"/>
              <w:pBdr>
                <w:top w:val="nil"/>
                <w:left w:val="nil"/>
                <w:bottom w:val="nil"/>
                <w:right w:val="nil"/>
                <w:between w:val="nil"/>
              </w:pBdr>
              <w:spacing w:line="240" w:lineRule="auto"/>
              <w:rPr>
                <w:i/>
                <w:iCs/>
              </w:rPr>
            </w:pPr>
            <w:r>
              <w:t xml:space="preserve">Coordinatore </w:t>
            </w:r>
            <w:r>
              <w:rPr>
                <w:i/>
                <w:iCs/>
              </w:rPr>
              <w:t>(gestisce il lavoro e i tempi)</w:t>
            </w:r>
          </w:p>
        </w:tc>
        <w:tc>
          <w:tcPr>
            <w:tcW w:w="5028" w:type="dxa"/>
            <w:tcMar>
              <w:top w:w="100" w:type="dxa"/>
              <w:left w:w="100" w:type="dxa"/>
              <w:bottom w:w="100" w:type="dxa"/>
              <w:right w:w="100" w:type="dxa"/>
            </w:tcMar>
          </w:tcPr>
          <w:p w14:paraId="0AB6700F" w14:textId="77777777" w:rsidR="006D29CC" w:rsidRDefault="006D29CC" w:rsidP="0094007C">
            <w:pPr>
              <w:widowControl w:val="0"/>
              <w:pBdr>
                <w:top w:val="nil"/>
                <w:left w:val="nil"/>
                <w:bottom w:val="nil"/>
                <w:right w:val="nil"/>
                <w:between w:val="nil"/>
              </w:pBdr>
              <w:spacing w:line="240" w:lineRule="auto"/>
            </w:pPr>
          </w:p>
        </w:tc>
      </w:tr>
      <w:tr w:rsidR="006D29CC" w14:paraId="7AD3F9E5" w14:textId="77777777" w:rsidTr="00EA2820">
        <w:trPr>
          <w:trHeight w:val="262"/>
        </w:trPr>
        <w:tc>
          <w:tcPr>
            <w:tcW w:w="3922" w:type="dxa"/>
            <w:tcMar>
              <w:top w:w="100" w:type="dxa"/>
              <w:left w:w="100" w:type="dxa"/>
              <w:bottom w:w="100" w:type="dxa"/>
              <w:right w:w="100" w:type="dxa"/>
            </w:tcMar>
          </w:tcPr>
          <w:p w14:paraId="501F3F4A" w14:textId="77777777" w:rsidR="006D29CC" w:rsidRDefault="006D29CC" w:rsidP="0094007C">
            <w:pPr>
              <w:widowControl w:val="0"/>
              <w:pBdr>
                <w:top w:val="nil"/>
                <w:left w:val="nil"/>
                <w:bottom w:val="nil"/>
                <w:right w:val="nil"/>
                <w:between w:val="nil"/>
              </w:pBdr>
              <w:spacing w:line="240" w:lineRule="auto"/>
              <w:rPr>
                <w:i/>
                <w:iCs/>
              </w:rPr>
            </w:pPr>
            <w:r>
              <w:t xml:space="preserve">Scrittore </w:t>
            </w:r>
            <w:r>
              <w:rPr>
                <w:i/>
                <w:iCs/>
              </w:rPr>
              <w:t>(annota le idee)</w:t>
            </w:r>
          </w:p>
        </w:tc>
        <w:tc>
          <w:tcPr>
            <w:tcW w:w="5028" w:type="dxa"/>
            <w:tcMar>
              <w:top w:w="100" w:type="dxa"/>
              <w:left w:w="100" w:type="dxa"/>
              <w:bottom w:w="100" w:type="dxa"/>
              <w:right w:w="100" w:type="dxa"/>
            </w:tcMar>
          </w:tcPr>
          <w:p w14:paraId="59CBCF13" w14:textId="77777777" w:rsidR="006D29CC" w:rsidRDefault="006D29CC" w:rsidP="0094007C">
            <w:pPr>
              <w:widowControl w:val="0"/>
              <w:pBdr>
                <w:top w:val="nil"/>
                <w:left w:val="nil"/>
                <w:bottom w:val="nil"/>
                <w:right w:val="nil"/>
                <w:between w:val="nil"/>
              </w:pBdr>
              <w:spacing w:line="240" w:lineRule="auto"/>
            </w:pPr>
          </w:p>
        </w:tc>
      </w:tr>
      <w:tr w:rsidR="006D29CC" w14:paraId="029A4EBB" w14:textId="77777777" w:rsidTr="00EA2820">
        <w:trPr>
          <w:trHeight w:val="252"/>
        </w:trPr>
        <w:tc>
          <w:tcPr>
            <w:tcW w:w="3922" w:type="dxa"/>
            <w:tcMar>
              <w:top w:w="100" w:type="dxa"/>
              <w:left w:w="100" w:type="dxa"/>
              <w:bottom w:w="100" w:type="dxa"/>
              <w:right w:w="100" w:type="dxa"/>
            </w:tcMar>
          </w:tcPr>
          <w:p w14:paraId="3126B8E8" w14:textId="77777777" w:rsidR="006D29CC" w:rsidRDefault="006D29CC" w:rsidP="0094007C">
            <w:pPr>
              <w:widowControl w:val="0"/>
              <w:pBdr>
                <w:top w:val="nil"/>
                <w:left w:val="nil"/>
                <w:bottom w:val="nil"/>
                <w:right w:val="nil"/>
                <w:between w:val="nil"/>
              </w:pBdr>
              <w:spacing w:line="240" w:lineRule="auto"/>
              <w:rPr>
                <w:i/>
                <w:iCs/>
              </w:rPr>
            </w:pPr>
            <w:r>
              <w:t xml:space="preserve">Creativo </w:t>
            </w:r>
            <w:r>
              <w:rPr>
                <w:i/>
                <w:iCs/>
              </w:rPr>
              <w:t>(cura la forma del prodotto)</w:t>
            </w:r>
          </w:p>
        </w:tc>
        <w:tc>
          <w:tcPr>
            <w:tcW w:w="5028" w:type="dxa"/>
            <w:tcMar>
              <w:top w:w="100" w:type="dxa"/>
              <w:left w:w="100" w:type="dxa"/>
              <w:bottom w:w="100" w:type="dxa"/>
              <w:right w:w="100" w:type="dxa"/>
            </w:tcMar>
          </w:tcPr>
          <w:p w14:paraId="359079B8" w14:textId="77777777" w:rsidR="006D29CC" w:rsidRDefault="006D29CC" w:rsidP="0094007C">
            <w:pPr>
              <w:widowControl w:val="0"/>
              <w:pBdr>
                <w:top w:val="nil"/>
                <w:left w:val="nil"/>
                <w:bottom w:val="nil"/>
                <w:right w:val="nil"/>
                <w:between w:val="nil"/>
              </w:pBdr>
              <w:spacing w:line="240" w:lineRule="auto"/>
            </w:pPr>
          </w:p>
        </w:tc>
      </w:tr>
      <w:tr w:rsidR="006D29CC" w14:paraId="7453AFA5" w14:textId="77777777" w:rsidTr="00EA2820">
        <w:trPr>
          <w:trHeight w:val="252"/>
        </w:trPr>
        <w:tc>
          <w:tcPr>
            <w:tcW w:w="3922" w:type="dxa"/>
            <w:tcMar>
              <w:top w:w="100" w:type="dxa"/>
              <w:left w:w="100" w:type="dxa"/>
              <w:bottom w:w="100" w:type="dxa"/>
              <w:right w:w="100" w:type="dxa"/>
            </w:tcMar>
          </w:tcPr>
          <w:p w14:paraId="74CB08F6" w14:textId="3839EFF7" w:rsidR="006D29CC" w:rsidRDefault="006D29CC" w:rsidP="0094007C">
            <w:pPr>
              <w:widowControl w:val="0"/>
              <w:pBdr>
                <w:top w:val="nil"/>
                <w:left w:val="nil"/>
                <w:bottom w:val="nil"/>
                <w:right w:val="nil"/>
                <w:between w:val="nil"/>
              </w:pBdr>
              <w:spacing w:line="240" w:lineRule="auto"/>
              <w:rPr>
                <w:i/>
                <w:iCs/>
              </w:rPr>
            </w:pPr>
            <w:r>
              <w:t xml:space="preserve">Portavoce </w:t>
            </w:r>
            <w:r>
              <w:rPr>
                <w:i/>
                <w:iCs/>
              </w:rPr>
              <w:t>(present</w:t>
            </w:r>
            <w:r w:rsidR="00087FC4">
              <w:rPr>
                <w:i/>
                <w:iCs/>
              </w:rPr>
              <w:t>a</w:t>
            </w:r>
            <w:r>
              <w:rPr>
                <w:i/>
                <w:iCs/>
              </w:rPr>
              <w:t xml:space="preserve"> il lavoro)</w:t>
            </w:r>
          </w:p>
        </w:tc>
        <w:tc>
          <w:tcPr>
            <w:tcW w:w="5028" w:type="dxa"/>
            <w:tcMar>
              <w:top w:w="100" w:type="dxa"/>
              <w:left w:w="100" w:type="dxa"/>
              <w:bottom w:w="100" w:type="dxa"/>
              <w:right w:w="100" w:type="dxa"/>
            </w:tcMar>
          </w:tcPr>
          <w:p w14:paraId="2C23CBF1" w14:textId="77777777" w:rsidR="006D29CC" w:rsidRDefault="006D29CC" w:rsidP="0094007C">
            <w:pPr>
              <w:widowControl w:val="0"/>
              <w:pBdr>
                <w:top w:val="nil"/>
                <w:left w:val="nil"/>
                <w:bottom w:val="nil"/>
                <w:right w:val="nil"/>
                <w:between w:val="nil"/>
              </w:pBdr>
              <w:spacing w:line="240" w:lineRule="auto"/>
            </w:pPr>
          </w:p>
        </w:tc>
      </w:tr>
    </w:tbl>
    <w:p w14:paraId="498637A4" w14:textId="77777777" w:rsidR="006D29CC" w:rsidRDefault="006D29CC" w:rsidP="006D29CC">
      <w:pPr>
        <w:spacing w:line="240" w:lineRule="auto"/>
      </w:pPr>
    </w:p>
    <w:p w14:paraId="4C06BA15" w14:textId="77777777" w:rsidR="000944FB" w:rsidRDefault="000944FB" w:rsidP="006D29CC">
      <w:pPr>
        <w:spacing w:line="240" w:lineRule="auto"/>
      </w:pPr>
    </w:p>
    <w:p w14:paraId="3D115B3B" w14:textId="77777777" w:rsidR="006D29CC" w:rsidRDefault="006D29CC" w:rsidP="00121AF8">
      <w:pPr>
        <w:spacing w:line="240" w:lineRule="auto"/>
        <w:rPr>
          <w:b/>
          <w:bCs/>
        </w:rPr>
      </w:pPr>
      <w:r>
        <w:rPr>
          <w:b/>
          <w:bCs/>
        </w:rPr>
        <w:t>Analisi della canzone</w:t>
      </w:r>
    </w:p>
    <w:p w14:paraId="0BCA6F70" w14:textId="77777777" w:rsidR="000944FB" w:rsidRDefault="000944FB" w:rsidP="00121AF8">
      <w:pPr>
        <w:spacing w:line="240" w:lineRule="auto"/>
      </w:pPr>
    </w:p>
    <w:p w14:paraId="5DE5B94E" w14:textId="766B41DB" w:rsidR="006D29CC" w:rsidRDefault="00121AF8" w:rsidP="00121AF8">
      <w:pPr>
        <w:spacing w:line="240" w:lineRule="auto"/>
      </w:pPr>
      <w:r>
        <w:t>Da compilare</w:t>
      </w:r>
      <w:r w:rsidR="006D29CC">
        <w:t xml:space="preserve"> insieme</w:t>
      </w:r>
      <w:r>
        <w:t>.</w:t>
      </w:r>
    </w:p>
    <w:p w14:paraId="5102BB21" w14:textId="77777777" w:rsidR="006D29CC" w:rsidRDefault="006D29CC" w:rsidP="006D29CC">
      <w:pPr>
        <w:spacing w:line="240" w:lineRule="auto"/>
      </w:pPr>
    </w:p>
    <w:p w14:paraId="70D1BA00" w14:textId="41A5D206" w:rsidR="006D29CC" w:rsidRDefault="006D29CC" w:rsidP="00121AF8">
      <w:pPr>
        <w:spacing w:line="240" w:lineRule="auto"/>
      </w:pPr>
      <w:r>
        <w:t>Titolo della canzone: _________________________________________________________________________</w:t>
      </w:r>
    </w:p>
    <w:p w14:paraId="38D98A1C" w14:textId="77777777" w:rsidR="006D29CC" w:rsidRDefault="006D29CC" w:rsidP="006D29CC">
      <w:pPr>
        <w:spacing w:line="240" w:lineRule="auto"/>
        <w:ind w:left="720"/>
      </w:pPr>
    </w:p>
    <w:p w14:paraId="0C94349C" w14:textId="3B856C54" w:rsidR="006D29CC" w:rsidRDefault="006D29CC" w:rsidP="00121AF8">
      <w:pPr>
        <w:spacing w:line="240" w:lineRule="auto"/>
      </w:pPr>
      <w:r>
        <w:t xml:space="preserve">Tema principale (di </w:t>
      </w:r>
      <w:r w:rsidR="00121AF8">
        <w:t xml:space="preserve">che </w:t>
      </w:r>
      <w:r>
        <w:t>cosa parla?):</w:t>
      </w:r>
    </w:p>
    <w:p w14:paraId="2CB2EF62" w14:textId="4F8242CB" w:rsidR="006D29CC" w:rsidRDefault="006D29CC" w:rsidP="00121AF8">
      <w:pPr>
        <w:spacing w:line="240" w:lineRule="auto"/>
      </w:pPr>
      <w:r>
        <w:t>___________________________________________________________________________</w:t>
      </w:r>
      <w:r w:rsidR="00121AF8">
        <w:t>_______________________________________________________________________</w:t>
      </w:r>
    </w:p>
    <w:p w14:paraId="67964A9B" w14:textId="77777777" w:rsidR="006D29CC" w:rsidRDefault="006D29CC" w:rsidP="006D29CC">
      <w:pPr>
        <w:spacing w:line="240" w:lineRule="auto"/>
        <w:ind w:left="720"/>
      </w:pPr>
    </w:p>
    <w:p w14:paraId="0BB90B81" w14:textId="77777777" w:rsidR="006D29CC" w:rsidRDefault="006D29CC" w:rsidP="00087FC4">
      <w:pPr>
        <w:spacing w:line="240" w:lineRule="auto"/>
      </w:pPr>
      <w:r>
        <w:t>Frasi/parole importanti:</w:t>
      </w:r>
    </w:p>
    <w:p w14:paraId="54FB1C9E" w14:textId="4945F84C" w:rsidR="006D29CC" w:rsidRDefault="006D29CC" w:rsidP="00087FC4">
      <w:pPr>
        <w:spacing w:line="240" w:lineRule="auto"/>
      </w:pPr>
      <w:r>
        <w:t>__________________________________________________________________________</w:t>
      </w:r>
      <w:r w:rsidR="00087FC4">
        <w:t>________________________________________________________________________________________________________________________________________________</w:t>
      </w:r>
      <w:r>
        <w:t>_</w:t>
      </w:r>
    </w:p>
    <w:p w14:paraId="4085C18D" w14:textId="77777777" w:rsidR="006D29CC" w:rsidRDefault="006D29CC" w:rsidP="006D29CC">
      <w:pPr>
        <w:spacing w:line="240" w:lineRule="auto"/>
        <w:ind w:left="720"/>
      </w:pPr>
    </w:p>
    <w:p w14:paraId="1A083A86" w14:textId="1991693D" w:rsidR="006D29CC" w:rsidRDefault="006D29CC" w:rsidP="00087FC4">
      <w:pPr>
        <w:spacing w:line="240" w:lineRule="auto"/>
      </w:pPr>
      <w:r>
        <w:t>Quali domande di senso emergono? (</w:t>
      </w:r>
      <w:r w:rsidR="000944FB">
        <w:t xml:space="preserve">su temi come: </w:t>
      </w:r>
      <w:r>
        <w:t>vita, dolore, felicità, Dio…)</w:t>
      </w:r>
    </w:p>
    <w:p w14:paraId="770A6FBA" w14:textId="77777777" w:rsidR="000944FB" w:rsidRDefault="000944FB" w:rsidP="000944FB">
      <w:pPr>
        <w:spacing w:line="240" w:lineRule="auto"/>
      </w:pPr>
      <w:r>
        <w:t>__________________________________________________________________________________________________________________________________________________</w:t>
      </w:r>
    </w:p>
    <w:p w14:paraId="02FA4D72" w14:textId="77777777" w:rsidR="000944FB" w:rsidRDefault="000944FB" w:rsidP="000944FB">
      <w:pPr>
        <w:spacing w:line="240" w:lineRule="auto"/>
      </w:pPr>
      <w:r>
        <w:t>_________________________________________________________________________</w:t>
      </w:r>
    </w:p>
    <w:p w14:paraId="1D859B9C" w14:textId="77777777" w:rsidR="006D29CC" w:rsidRDefault="006D29CC" w:rsidP="006D29CC">
      <w:pPr>
        <w:spacing w:line="240" w:lineRule="auto"/>
      </w:pPr>
    </w:p>
    <w:p w14:paraId="259AE262" w14:textId="77777777" w:rsidR="000944FB" w:rsidRDefault="000944FB" w:rsidP="006D29CC">
      <w:pPr>
        <w:spacing w:line="240" w:lineRule="auto"/>
      </w:pPr>
    </w:p>
    <w:p w14:paraId="29AF76B5" w14:textId="77777777" w:rsidR="006D29CC" w:rsidRDefault="006D29CC" w:rsidP="000944FB">
      <w:pPr>
        <w:spacing w:line="240" w:lineRule="auto"/>
      </w:pPr>
      <w:r>
        <w:rPr>
          <w:b/>
          <w:bCs/>
        </w:rPr>
        <w:lastRenderedPageBreak/>
        <w:t>Collegamento religioso</w:t>
      </w:r>
    </w:p>
    <w:p w14:paraId="6586A340" w14:textId="77777777" w:rsidR="000944FB" w:rsidRDefault="000944FB" w:rsidP="000944FB">
      <w:pPr>
        <w:spacing w:line="240" w:lineRule="auto"/>
      </w:pPr>
    </w:p>
    <w:p w14:paraId="31E0692D" w14:textId="6DF4DB1C" w:rsidR="006D29CC" w:rsidRDefault="006D29CC" w:rsidP="000944FB">
      <w:pPr>
        <w:spacing w:line="240" w:lineRule="auto"/>
      </w:pPr>
      <w:r>
        <w:t>Testo assegnato: ________</w:t>
      </w:r>
      <w:r w:rsidR="000944FB">
        <w:t>________________________________</w:t>
      </w:r>
      <w:r>
        <w:t>___________________</w:t>
      </w:r>
    </w:p>
    <w:p w14:paraId="092FA045" w14:textId="77777777" w:rsidR="006D29CC" w:rsidRDefault="006D29CC" w:rsidP="006D29CC">
      <w:pPr>
        <w:spacing w:line="240" w:lineRule="auto"/>
        <w:ind w:left="720"/>
      </w:pPr>
    </w:p>
    <w:p w14:paraId="03241E08" w14:textId="77777777" w:rsidR="006D29CC" w:rsidRDefault="006D29CC" w:rsidP="000944FB">
      <w:pPr>
        <w:spacing w:line="240" w:lineRule="auto"/>
      </w:pPr>
      <w:r>
        <w:t>Qual è il messaggio principale del testo?</w:t>
      </w:r>
    </w:p>
    <w:p w14:paraId="1BA0DDC5" w14:textId="60089B51" w:rsidR="006D29CC" w:rsidRDefault="006D29CC" w:rsidP="000944FB">
      <w:pPr>
        <w:spacing w:line="240" w:lineRule="auto"/>
      </w:pPr>
      <w:r>
        <w:t>___________________________________________________________________________</w:t>
      </w:r>
      <w:r w:rsidR="000944FB">
        <w:t>_______________________________________________________________________</w:t>
      </w:r>
    </w:p>
    <w:p w14:paraId="05687F47" w14:textId="77777777" w:rsidR="006D29CC" w:rsidRDefault="006D29CC" w:rsidP="006D29CC">
      <w:pPr>
        <w:spacing w:line="240" w:lineRule="auto"/>
        <w:ind w:left="720"/>
      </w:pPr>
    </w:p>
    <w:p w14:paraId="14E76D75" w14:textId="1EF05D05" w:rsidR="006D29CC" w:rsidRDefault="000944FB" w:rsidP="000944FB">
      <w:pPr>
        <w:spacing w:line="240" w:lineRule="auto"/>
      </w:pPr>
      <w:r>
        <w:t xml:space="preserve">Possibili associazioni tra </w:t>
      </w:r>
      <w:r w:rsidR="006D29CC">
        <w:t>canzone e religione:</w:t>
      </w:r>
    </w:p>
    <w:p w14:paraId="0D5EF0DB" w14:textId="3A9BDA4D" w:rsidR="006D29CC" w:rsidRDefault="006D29CC" w:rsidP="000944FB">
      <w:pPr>
        <w:pStyle w:val="Paragrafoelenco"/>
        <w:numPr>
          <w:ilvl w:val="0"/>
          <w:numId w:val="21"/>
        </w:numPr>
        <w:spacing w:line="240" w:lineRule="auto"/>
      </w:pPr>
      <w:r>
        <w:t>_______________________________________</w:t>
      </w:r>
      <w:r w:rsidR="000944FB">
        <w:t>___________________</w:t>
      </w:r>
      <w:r>
        <w:t>_________</w:t>
      </w:r>
    </w:p>
    <w:p w14:paraId="0E4AC2C0" w14:textId="06A7A272" w:rsidR="006D29CC" w:rsidRDefault="006D29CC" w:rsidP="000944FB">
      <w:pPr>
        <w:pStyle w:val="Paragrafoelenco"/>
        <w:numPr>
          <w:ilvl w:val="0"/>
          <w:numId w:val="20"/>
        </w:numPr>
        <w:spacing w:line="240" w:lineRule="auto"/>
      </w:pPr>
      <w:r>
        <w:t>__________________________________________</w:t>
      </w:r>
      <w:r w:rsidR="000944FB">
        <w:t>___________________</w:t>
      </w:r>
      <w:r>
        <w:t>______</w:t>
      </w:r>
    </w:p>
    <w:p w14:paraId="651DF446" w14:textId="13298EC8" w:rsidR="006D29CC" w:rsidRDefault="006D29CC" w:rsidP="000944FB">
      <w:pPr>
        <w:pStyle w:val="Paragrafoelenco"/>
        <w:numPr>
          <w:ilvl w:val="0"/>
          <w:numId w:val="20"/>
        </w:numPr>
        <w:spacing w:line="240" w:lineRule="auto"/>
      </w:pPr>
      <w:r>
        <w:t>_________________________________</w:t>
      </w:r>
      <w:r w:rsidR="000944FB">
        <w:t>___________________</w:t>
      </w:r>
      <w:r>
        <w:t>_______________</w:t>
      </w:r>
    </w:p>
    <w:p w14:paraId="493107EE" w14:textId="77777777" w:rsidR="006D29CC" w:rsidRDefault="006D29CC" w:rsidP="006D29CC">
      <w:pPr>
        <w:spacing w:line="240" w:lineRule="auto"/>
      </w:pPr>
    </w:p>
    <w:p w14:paraId="790A21E1" w14:textId="77777777" w:rsidR="006D29CC" w:rsidRDefault="006D29CC" w:rsidP="000944FB">
      <w:pPr>
        <w:spacing w:line="240" w:lineRule="auto"/>
        <w:jc w:val="both"/>
        <w:rPr>
          <w:b/>
          <w:bCs/>
        </w:rPr>
      </w:pPr>
      <w:r>
        <w:rPr>
          <w:b/>
          <w:bCs/>
        </w:rPr>
        <w:t>Progettazione del prodotto</w:t>
      </w:r>
    </w:p>
    <w:p w14:paraId="0576D914" w14:textId="77777777" w:rsidR="000944FB" w:rsidRDefault="000944FB" w:rsidP="000944FB">
      <w:pPr>
        <w:spacing w:line="240" w:lineRule="auto"/>
        <w:jc w:val="both"/>
      </w:pPr>
    </w:p>
    <w:p w14:paraId="14C2AE93" w14:textId="7931C59C" w:rsidR="006D29CC" w:rsidRDefault="006D29CC" w:rsidP="000944FB">
      <w:pPr>
        <w:spacing w:line="240" w:lineRule="auto"/>
        <w:jc w:val="both"/>
      </w:pPr>
      <w:r>
        <w:t>Scegliete c</w:t>
      </w:r>
      <w:r w:rsidR="000944FB">
        <w:t>he c</w:t>
      </w:r>
      <w:r>
        <w:t xml:space="preserve">osa </w:t>
      </w:r>
      <w:r w:rsidR="000944FB">
        <w:t xml:space="preserve">preferite </w:t>
      </w:r>
      <w:r>
        <w:t>realizzare:</w:t>
      </w:r>
    </w:p>
    <w:p w14:paraId="0BAFFE38" w14:textId="5772DB64" w:rsidR="006D29CC" w:rsidRDefault="000944FB" w:rsidP="006D29CC">
      <w:pPr>
        <w:numPr>
          <w:ilvl w:val="0"/>
          <w:numId w:val="19"/>
        </w:numPr>
        <w:spacing w:line="240" w:lineRule="auto"/>
        <w:jc w:val="both"/>
      </w:pPr>
      <w:r>
        <w:rPr>
          <w:rFonts w:ascii="Segoe UI Symbol" w:hAnsi="Segoe UI Symbol" w:cs="Segoe UI Symbol"/>
        </w:rPr>
        <w:t xml:space="preserve">☐ </w:t>
      </w:r>
      <w:r w:rsidR="006D29CC">
        <w:t>Presentazione (slide)</w:t>
      </w:r>
    </w:p>
    <w:p w14:paraId="79B86263" w14:textId="26CA7869" w:rsidR="006D29CC" w:rsidRDefault="000944FB" w:rsidP="006D29CC">
      <w:pPr>
        <w:numPr>
          <w:ilvl w:val="0"/>
          <w:numId w:val="19"/>
        </w:numPr>
        <w:jc w:val="both"/>
      </w:pPr>
      <w:r>
        <w:rPr>
          <w:rFonts w:ascii="Segoe UI Symbol" w:hAnsi="Segoe UI Symbol" w:cs="Segoe UI Symbol"/>
        </w:rPr>
        <w:t xml:space="preserve">☐ </w:t>
      </w:r>
      <w:r w:rsidR="006D29CC">
        <w:t>Breve presentazione orale</w:t>
      </w:r>
    </w:p>
    <w:p w14:paraId="31A36B13" w14:textId="407A27B1" w:rsidR="006D29CC" w:rsidRDefault="000944FB" w:rsidP="006D29CC">
      <w:pPr>
        <w:numPr>
          <w:ilvl w:val="0"/>
          <w:numId w:val="19"/>
        </w:numPr>
        <w:spacing w:line="240" w:lineRule="auto"/>
        <w:jc w:val="both"/>
      </w:pPr>
      <w:r>
        <w:rPr>
          <w:rFonts w:ascii="Segoe UI Symbol" w:hAnsi="Segoe UI Symbol" w:cs="Segoe UI Symbol"/>
        </w:rPr>
        <w:t xml:space="preserve">☐ </w:t>
      </w:r>
      <w:r w:rsidR="006D29CC">
        <w:t>Mini-video</w:t>
      </w:r>
    </w:p>
    <w:p w14:paraId="654F7C29" w14:textId="29517915" w:rsidR="006D29CC" w:rsidRDefault="000944FB" w:rsidP="006D29CC">
      <w:pPr>
        <w:numPr>
          <w:ilvl w:val="0"/>
          <w:numId w:val="19"/>
        </w:numPr>
        <w:spacing w:line="240" w:lineRule="auto"/>
        <w:jc w:val="both"/>
      </w:pPr>
      <w:r>
        <w:rPr>
          <w:rFonts w:ascii="Segoe UI Symbol" w:hAnsi="Segoe UI Symbol" w:cs="Segoe UI Symbol"/>
        </w:rPr>
        <w:t xml:space="preserve">☐ </w:t>
      </w:r>
      <w:r w:rsidR="006D29CC">
        <w:t>Cartellone</w:t>
      </w:r>
    </w:p>
    <w:p w14:paraId="355B1CF1" w14:textId="77777777" w:rsidR="006D29CC" w:rsidRDefault="006D29CC" w:rsidP="006D29CC">
      <w:pPr>
        <w:spacing w:line="240" w:lineRule="auto"/>
        <w:jc w:val="both"/>
      </w:pPr>
    </w:p>
    <w:p w14:paraId="4C5749EA" w14:textId="77777777" w:rsidR="006D29CC" w:rsidRDefault="006D29CC" w:rsidP="000944FB">
      <w:pPr>
        <w:spacing w:line="240" w:lineRule="auto"/>
        <w:jc w:val="both"/>
      </w:pPr>
      <w:r>
        <w:t>Il vostro prodotto deve contenere:</w:t>
      </w:r>
    </w:p>
    <w:p w14:paraId="4BBB728B" w14:textId="77777777" w:rsidR="006D29CC" w:rsidRDefault="006D29CC" w:rsidP="006D29CC">
      <w:pPr>
        <w:numPr>
          <w:ilvl w:val="0"/>
          <w:numId w:val="16"/>
        </w:numPr>
        <w:spacing w:line="240" w:lineRule="auto"/>
        <w:ind w:left="1440"/>
        <w:jc w:val="both"/>
      </w:pPr>
      <w:r>
        <w:t>Titolo della canzone</w:t>
      </w:r>
    </w:p>
    <w:p w14:paraId="712624D8" w14:textId="77777777" w:rsidR="006D29CC" w:rsidRDefault="006D29CC" w:rsidP="006D29CC">
      <w:pPr>
        <w:numPr>
          <w:ilvl w:val="0"/>
          <w:numId w:val="16"/>
        </w:numPr>
        <w:spacing w:line="240" w:lineRule="auto"/>
        <w:ind w:left="1440"/>
        <w:jc w:val="both"/>
      </w:pPr>
      <w:r>
        <w:t>Messaggio principale</w:t>
      </w:r>
    </w:p>
    <w:p w14:paraId="5F607751" w14:textId="77777777" w:rsidR="006D29CC" w:rsidRDefault="006D29CC" w:rsidP="006D29CC">
      <w:pPr>
        <w:numPr>
          <w:ilvl w:val="0"/>
          <w:numId w:val="16"/>
        </w:numPr>
        <w:spacing w:line="240" w:lineRule="auto"/>
        <w:ind w:left="1440"/>
        <w:jc w:val="both"/>
      </w:pPr>
      <w:r>
        <w:t>Collegamento religioso</w:t>
      </w:r>
    </w:p>
    <w:p w14:paraId="12CE3A37" w14:textId="77777777" w:rsidR="006D29CC" w:rsidRDefault="006D29CC" w:rsidP="006D29CC">
      <w:pPr>
        <w:numPr>
          <w:ilvl w:val="0"/>
          <w:numId w:val="16"/>
        </w:numPr>
        <w:spacing w:line="240" w:lineRule="auto"/>
        <w:ind w:left="1440"/>
        <w:jc w:val="both"/>
      </w:pPr>
      <w:r>
        <w:t>Una frase spiegata</w:t>
      </w:r>
    </w:p>
    <w:p w14:paraId="0C9C1704" w14:textId="3AC9F463" w:rsidR="006D29CC" w:rsidRDefault="006D29CC" w:rsidP="006D29CC">
      <w:pPr>
        <w:numPr>
          <w:ilvl w:val="0"/>
          <w:numId w:val="16"/>
        </w:numPr>
        <w:spacing w:line="240" w:lineRule="auto"/>
        <w:ind w:left="1440"/>
        <w:jc w:val="both"/>
      </w:pPr>
      <w:r>
        <w:t>Una vostra riflessione (</w:t>
      </w:r>
      <w:r>
        <w:rPr>
          <w:i/>
          <w:iCs/>
        </w:rPr>
        <w:t>c</w:t>
      </w:r>
      <w:r w:rsidR="000944FB">
        <w:rPr>
          <w:i/>
          <w:iCs/>
        </w:rPr>
        <w:t>he c</w:t>
      </w:r>
      <w:r>
        <w:rPr>
          <w:i/>
          <w:iCs/>
        </w:rPr>
        <w:t>osa vi ha fatto pensare?</w:t>
      </w:r>
      <w:r>
        <w:t>)</w:t>
      </w:r>
    </w:p>
    <w:p w14:paraId="5B2BAF6C" w14:textId="77777777" w:rsidR="006D29CC" w:rsidRDefault="006D29CC" w:rsidP="006D29CC">
      <w:pPr>
        <w:spacing w:line="240" w:lineRule="auto"/>
        <w:jc w:val="both"/>
        <w:rPr>
          <w:b/>
          <w:bCs/>
        </w:rPr>
      </w:pPr>
    </w:p>
    <w:p w14:paraId="35F59A33" w14:textId="77777777" w:rsidR="006D29CC" w:rsidRDefault="006D29CC" w:rsidP="000944FB">
      <w:pPr>
        <w:spacing w:line="240" w:lineRule="auto"/>
        <w:jc w:val="both"/>
        <w:rPr>
          <w:b/>
          <w:bCs/>
        </w:rPr>
      </w:pPr>
      <w:r>
        <w:rPr>
          <w:b/>
          <w:bCs/>
        </w:rPr>
        <w:t>Ideazione</w:t>
      </w:r>
    </w:p>
    <w:p w14:paraId="31DFEBF1" w14:textId="77777777" w:rsidR="000944FB" w:rsidRDefault="000944FB" w:rsidP="000944FB">
      <w:pPr>
        <w:spacing w:line="240" w:lineRule="auto"/>
        <w:jc w:val="both"/>
      </w:pPr>
    </w:p>
    <w:p w14:paraId="2A2979CF" w14:textId="0FA00AC2" w:rsidR="006D29CC" w:rsidRDefault="006D29CC" w:rsidP="000944FB">
      <w:pPr>
        <w:spacing w:line="240" w:lineRule="auto"/>
        <w:jc w:val="both"/>
      </w:pPr>
      <w:r>
        <w:t>Scrivete qui la vostra idea</w:t>
      </w:r>
      <w:r w:rsidR="000944FB">
        <w:t>.</w:t>
      </w:r>
    </w:p>
    <w:p w14:paraId="1432C787" w14:textId="77777777" w:rsidR="006D29CC" w:rsidRDefault="006D29CC" w:rsidP="006D29CC">
      <w:pPr>
        <w:spacing w:line="240" w:lineRule="auto"/>
        <w:jc w:val="both"/>
      </w:pPr>
    </w:p>
    <w:p w14:paraId="7B1D4AE6" w14:textId="70B0C337" w:rsidR="006D29CC" w:rsidRDefault="006D29CC" w:rsidP="000944FB">
      <w:pPr>
        <w:spacing w:line="240" w:lineRule="auto"/>
        <w:jc w:val="both"/>
      </w:pPr>
      <w:r>
        <w:t>Come presentere</w:t>
      </w:r>
      <w:r w:rsidR="000944FB">
        <w:t xml:space="preserve">te </w:t>
      </w:r>
      <w:r>
        <w:t>il lavoro?</w:t>
      </w:r>
    </w:p>
    <w:p w14:paraId="2DCF56FC" w14:textId="0E247323" w:rsidR="006D29CC" w:rsidRDefault="006D29CC" w:rsidP="000944FB">
      <w:pPr>
        <w:spacing w:line="240" w:lineRule="auto"/>
        <w:jc w:val="both"/>
      </w:pPr>
      <w:r>
        <w:t>_________________________________________________________________________</w:t>
      </w:r>
    </w:p>
    <w:p w14:paraId="0648DDF0" w14:textId="77777777" w:rsidR="006D29CC" w:rsidRDefault="006D29CC" w:rsidP="006D29CC">
      <w:pPr>
        <w:spacing w:line="240" w:lineRule="auto"/>
        <w:ind w:left="720"/>
        <w:jc w:val="both"/>
      </w:pPr>
    </w:p>
    <w:p w14:paraId="3476F23E" w14:textId="419F96E7" w:rsidR="006D29CC" w:rsidRDefault="006D29CC" w:rsidP="000944FB">
      <w:pPr>
        <w:spacing w:line="240" w:lineRule="auto"/>
        <w:jc w:val="both"/>
      </w:pPr>
      <w:r>
        <w:t xml:space="preserve">Quale frase </w:t>
      </w:r>
      <w:r w:rsidR="000944FB">
        <w:t>volete</w:t>
      </w:r>
      <w:r>
        <w:t xml:space="preserve"> mettere in evidenza?</w:t>
      </w:r>
    </w:p>
    <w:p w14:paraId="5237F4E3" w14:textId="49F19B94" w:rsidR="006D29CC" w:rsidRDefault="006D29CC" w:rsidP="000944FB">
      <w:pPr>
        <w:spacing w:line="240" w:lineRule="auto"/>
        <w:jc w:val="both"/>
      </w:pPr>
      <w:r>
        <w:t>_________________________________________________________________________</w:t>
      </w:r>
    </w:p>
    <w:p w14:paraId="47BA836D" w14:textId="77777777" w:rsidR="006D29CC" w:rsidRDefault="006D29CC" w:rsidP="006D29CC">
      <w:pPr>
        <w:spacing w:line="240" w:lineRule="auto"/>
        <w:ind w:left="720"/>
        <w:jc w:val="both"/>
      </w:pPr>
    </w:p>
    <w:p w14:paraId="5950DA11" w14:textId="227A2092" w:rsidR="006D29CC" w:rsidRDefault="006D29CC" w:rsidP="000944FB">
      <w:pPr>
        <w:spacing w:line="240" w:lineRule="auto"/>
        <w:jc w:val="both"/>
      </w:pPr>
      <w:r>
        <w:t xml:space="preserve">Che titolo </w:t>
      </w:r>
      <w:r w:rsidR="00E40EBC">
        <w:t>date</w:t>
      </w:r>
      <w:r>
        <w:t xml:space="preserve"> al nostro lavoro?</w:t>
      </w:r>
    </w:p>
    <w:p w14:paraId="0DCAA67B" w14:textId="3D42C765" w:rsidR="006D29CC" w:rsidRDefault="006D29CC" w:rsidP="000944FB">
      <w:pPr>
        <w:spacing w:line="240" w:lineRule="auto"/>
        <w:jc w:val="both"/>
      </w:pPr>
      <w:r>
        <w:t>_________________________________________________________________________</w:t>
      </w:r>
    </w:p>
    <w:p w14:paraId="32616A2B" w14:textId="77777777" w:rsidR="006D29CC" w:rsidRDefault="006D29CC" w:rsidP="006D29CC">
      <w:pPr>
        <w:spacing w:line="240" w:lineRule="auto"/>
        <w:ind w:left="720"/>
        <w:jc w:val="both"/>
      </w:pPr>
    </w:p>
    <w:p w14:paraId="5E32B0E9" w14:textId="77777777" w:rsidR="006D29CC" w:rsidRDefault="006D29CC" w:rsidP="000944FB">
      <w:pPr>
        <w:spacing w:line="240" w:lineRule="auto"/>
        <w:jc w:val="both"/>
      </w:pPr>
      <w:r>
        <w:rPr>
          <w:b/>
          <w:bCs/>
        </w:rPr>
        <w:t xml:space="preserve">Riflessione finale </w:t>
      </w:r>
      <w:r w:rsidRPr="00E40EBC">
        <w:t>(di gruppo)</w:t>
      </w:r>
    </w:p>
    <w:p w14:paraId="47A6642E" w14:textId="77777777" w:rsidR="006D29CC" w:rsidRDefault="006D29CC" w:rsidP="006D29CC">
      <w:pPr>
        <w:spacing w:line="240" w:lineRule="auto"/>
        <w:ind w:left="720"/>
        <w:jc w:val="both"/>
      </w:pPr>
    </w:p>
    <w:p w14:paraId="555E11A6" w14:textId="77777777" w:rsidR="006D29CC" w:rsidRDefault="006D29CC" w:rsidP="00E40EBC">
      <w:pPr>
        <w:spacing w:line="240" w:lineRule="auto"/>
        <w:jc w:val="both"/>
      </w:pPr>
      <w:r>
        <w:t>Questa canzone ci fa capire che…</w:t>
      </w:r>
    </w:p>
    <w:p w14:paraId="14D7FE73" w14:textId="78BEEF9F" w:rsidR="006D29CC" w:rsidRDefault="006D29CC" w:rsidP="00E40EBC">
      <w:pPr>
        <w:spacing w:line="240" w:lineRule="auto"/>
        <w:jc w:val="both"/>
      </w:pPr>
      <w:r>
        <w:t>______</w:t>
      </w:r>
      <w:r w:rsidR="00E40EBC">
        <w:t>______</w:t>
      </w:r>
      <w:r>
        <w:t>_____________________________________________________________</w:t>
      </w:r>
    </w:p>
    <w:p w14:paraId="3D493FE5" w14:textId="01DFBEE6" w:rsidR="006D29CC" w:rsidRDefault="006D29CC" w:rsidP="00E40EBC">
      <w:pPr>
        <w:spacing w:line="240" w:lineRule="auto"/>
        <w:jc w:val="both"/>
      </w:pPr>
      <w:r>
        <w:t>_________________________________________________________________________</w:t>
      </w:r>
    </w:p>
    <w:p w14:paraId="1611E238" w14:textId="77777777" w:rsidR="00E40EBC" w:rsidRDefault="00E40EBC" w:rsidP="00E40EBC">
      <w:pPr>
        <w:spacing w:line="240" w:lineRule="auto"/>
        <w:jc w:val="both"/>
      </w:pPr>
      <w:r>
        <w:t>_________________________________________________________________________</w:t>
      </w:r>
    </w:p>
    <w:p w14:paraId="3A072CBF" w14:textId="77777777" w:rsidR="00E40EBC" w:rsidRDefault="00E40EBC" w:rsidP="00E40EBC">
      <w:pPr>
        <w:spacing w:line="240" w:lineRule="auto"/>
        <w:jc w:val="both"/>
      </w:pPr>
    </w:p>
    <w:p w14:paraId="2C2E1662" w14:textId="472037BD" w:rsidR="006D29CC" w:rsidRDefault="006D29CC" w:rsidP="00E40EBC">
      <w:pPr>
        <w:spacing w:line="240" w:lineRule="auto"/>
        <w:jc w:val="both"/>
      </w:pPr>
      <w:r>
        <w:t>Secondo noi, la musica può essere “religiosa” perché…</w:t>
      </w:r>
    </w:p>
    <w:p w14:paraId="7F1D8AA9" w14:textId="65317554" w:rsidR="006D29CC" w:rsidRDefault="006D29CC" w:rsidP="00E40EBC">
      <w:pPr>
        <w:spacing w:line="240" w:lineRule="auto"/>
        <w:jc w:val="both"/>
      </w:pPr>
      <w:r>
        <w:t>_________________________________________________________________________</w:t>
      </w:r>
    </w:p>
    <w:p w14:paraId="2B5D662A" w14:textId="356F0C54" w:rsidR="006D29CC" w:rsidRDefault="006D29CC" w:rsidP="00E40EBC">
      <w:pPr>
        <w:spacing w:line="240" w:lineRule="auto"/>
        <w:jc w:val="both"/>
      </w:pPr>
      <w:r>
        <w:t>_________________________________________________________________________</w:t>
      </w:r>
    </w:p>
    <w:p w14:paraId="39251AF8" w14:textId="0038D32D" w:rsidR="006D29CC" w:rsidRDefault="006D29CC" w:rsidP="00E40EBC">
      <w:pPr>
        <w:spacing w:line="240" w:lineRule="auto"/>
        <w:jc w:val="both"/>
      </w:pPr>
      <w:r>
        <w:t>_________________________________________________________________________</w:t>
      </w:r>
    </w:p>
    <w:p w14:paraId="4512AEA2" w14:textId="77777777" w:rsidR="00F26556" w:rsidRDefault="00F26556">
      <w:pPr>
        <w:jc w:val="both"/>
      </w:pPr>
    </w:p>
    <w:sectPr w:rsidR="00F26556">
      <w:footerReference w:type="default" r:id="rId1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601F7" w14:textId="77777777" w:rsidR="00701638" w:rsidRDefault="00701638">
      <w:pPr>
        <w:spacing w:line="240" w:lineRule="auto"/>
      </w:pPr>
      <w:r>
        <w:separator/>
      </w:r>
    </w:p>
  </w:endnote>
  <w:endnote w:type="continuationSeparator" w:id="0">
    <w:p w14:paraId="3BFCE2C6" w14:textId="77777777" w:rsidR="00701638" w:rsidRDefault="007016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D9133F9B-E831-E140-89DE-632EB0D56315}"/>
    <w:embedBold r:id="rId2" w:fontKey="{B47AEF58-B400-F248-B97D-DE5E6359F88F}"/>
    <w:embedItalic r:id="rId3" w:fontKey="{59104D0E-18DA-E849-A163-5D85156E080D}"/>
  </w:font>
  <w:font w:name="Times New Roman">
    <w:panose1 w:val="02020603050405020304"/>
    <w:charset w:val="00"/>
    <w:family w:val="roman"/>
    <w:pitch w:val="variable"/>
    <w:sig w:usb0="E0002EFF" w:usb1="C000785B" w:usb2="00000009" w:usb3="00000000" w:csb0="000001FF" w:csb1="00000000"/>
    <w:embedRegular r:id="rId4" w:fontKey="{7399E262-9BC0-EC4E-AE5F-DC6EDDA40AD4}"/>
  </w:font>
  <w:font w:name="Symbol">
    <w:panose1 w:val="05050102010706020507"/>
    <w:charset w:val="02"/>
    <w:family w:val="decorative"/>
    <w:pitch w:val="variable"/>
    <w:sig w:usb0="00000000" w:usb1="10000000" w:usb2="00000000" w:usb3="00000000" w:csb0="80000000" w:csb1="00000000"/>
    <w:embedRegular r:id="rId5" w:fontKey="{92443469-158A-2B43-AABF-F248BA248254}"/>
  </w:font>
  <w:font w:name="Courier New">
    <w:panose1 w:val="02070309020205020404"/>
    <w:charset w:val="00"/>
    <w:family w:val="modern"/>
    <w:pitch w:val="fixed"/>
    <w:sig w:usb0="E0002EFF" w:usb1="C0007843" w:usb2="00000009" w:usb3="00000000" w:csb0="000001FF" w:csb1="00000000"/>
    <w:embedRegular r:id="rId6" w:fontKey="{236C7824-8E14-5A40-8D45-C17716EF54B8}"/>
  </w:font>
  <w:font w:name="Wingdings">
    <w:panose1 w:val="05000000000000000000"/>
    <w:charset w:val="4D"/>
    <w:family w:val="decorative"/>
    <w:pitch w:val="variable"/>
    <w:sig w:usb0="00000003" w:usb1="00000000" w:usb2="00000000" w:usb3="00000000" w:csb0="80000001" w:csb1="00000000"/>
    <w:embedRegular r:id="rId7" w:fontKey="{80E72A3F-B4C4-9E44-B5C6-8300859FA351}"/>
  </w:font>
  <w:font w:name="Segoe UI Symbol">
    <w:panose1 w:val="020B0502040204020203"/>
    <w:charset w:val="00"/>
    <w:family w:val="swiss"/>
    <w:pitch w:val="variable"/>
    <w:sig w:usb0="800001E3" w:usb1="1200FFEF" w:usb2="00040000" w:usb3="00000000" w:csb0="00000001" w:csb1="00000000"/>
    <w:embedRegular r:id="rId8" w:fontKey="{EDDBA791-9173-BD4D-A8F8-D1CE4AFCE5B6}"/>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9" w:fontKey="{C9C32887-4C4E-6146-88A1-7DC933D3B9B4}"/>
  </w:font>
  <w:font w:name="Cambria">
    <w:panose1 w:val="02040503050406030204"/>
    <w:charset w:val="00"/>
    <w:family w:val="roman"/>
    <w:pitch w:val="variable"/>
    <w:sig w:usb0="E00006FF" w:usb1="420024FF" w:usb2="02000000" w:usb3="00000000" w:csb0="0000019F" w:csb1="00000000"/>
    <w:embedRegular r:id="rId10" w:fontKey="{BCCE483A-4296-744D-B6A9-2EDDB688E3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DCDEC" w14:textId="512FA02D" w:rsidR="00F26556" w:rsidRDefault="00000000">
    <w:pPr>
      <w:pBdr>
        <w:top w:val="nil"/>
        <w:left w:val="nil"/>
        <w:bottom w:val="nil"/>
        <w:right w:val="nil"/>
        <w:between w:val="nil"/>
      </w:pBdr>
      <w:tabs>
        <w:tab w:val="center" w:pos="4819"/>
        <w:tab w:val="right" w:pos="9638"/>
      </w:tabs>
      <w:spacing w:line="240" w:lineRule="auto"/>
      <w:rPr>
        <w:color w:val="000000"/>
        <w:sz w:val="20"/>
        <w:szCs w:val="20"/>
      </w:rPr>
    </w:pPr>
    <w:r>
      <w:rPr>
        <w:color w:val="000000"/>
        <w:sz w:val="20"/>
        <w:szCs w:val="20"/>
      </w:rPr>
      <w:t>© 202</w:t>
    </w:r>
    <w:r w:rsidR="006C4614">
      <w:rPr>
        <w:color w:val="000000"/>
        <w:sz w:val="20"/>
        <w:szCs w:val="20"/>
      </w:rPr>
      <w:t>6</w:t>
    </w:r>
    <w:r>
      <w:rPr>
        <w:color w:val="000000"/>
        <w:sz w:val="20"/>
        <w:szCs w:val="20"/>
      </w:rPr>
      <w:t xml:space="preserve"> by Gruppo La Scuola S.p.A.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D1FBC" w14:textId="77777777" w:rsidR="00701638" w:rsidRDefault="00701638">
      <w:pPr>
        <w:spacing w:line="240" w:lineRule="auto"/>
      </w:pPr>
      <w:r>
        <w:separator/>
      </w:r>
    </w:p>
  </w:footnote>
  <w:footnote w:type="continuationSeparator" w:id="0">
    <w:p w14:paraId="26137C63" w14:textId="77777777" w:rsidR="00701638" w:rsidRDefault="0070163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26BBF"/>
    <w:multiLevelType w:val="multilevel"/>
    <w:tmpl w:val="AD9A5FD4"/>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6C77623"/>
    <w:multiLevelType w:val="hybridMultilevel"/>
    <w:tmpl w:val="C85626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E28110B"/>
    <w:multiLevelType w:val="multilevel"/>
    <w:tmpl w:val="165E788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010336"/>
    <w:multiLevelType w:val="multilevel"/>
    <w:tmpl w:val="C4847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2C0EDE"/>
    <w:multiLevelType w:val="multilevel"/>
    <w:tmpl w:val="047450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B89525E"/>
    <w:multiLevelType w:val="multilevel"/>
    <w:tmpl w:val="5BAAF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B237B6"/>
    <w:multiLevelType w:val="multilevel"/>
    <w:tmpl w:val="DADCE3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36727F8"/>
    <w:multiLevelType w:val="multilevel"/>
    <w:tmpl w:val="FB884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642A34"/>
    <w:multiLevelType w:val="multilevel"/>
    <w:tmpl w:val="9BA6D100"/>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5F65BA8"/>
    <w:multiLevelType w:val="multilevel"/>
    <w:tmpl w:val="2982BB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83E60FB"/>
    <w:multiLevelType w:val="multilevel"/>
    <w:tmpl w:val="93B4C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87C3D33"/>
    <w:multiLevelType w:val="hybridMultilevel"/>
    <w:tmpl w:val="0896D6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00C1665"/>
    <w:multiLevelType w:val="multilevel"/>
    <w:tmpl w:val="B3181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1A0408C"/>
    <w:multiLevelType w:val="multilevel"/>
    <w:tmpl w:val="1A64E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8B5658A"/>
    <w:multiLevelType w:val="multilevel"/>
    <w:tmpl w:val="6144C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8B605B1"/>
    <w:multiLevelType w:val="multilevel"/>
    <w:tmpl w:val="2E221C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5B104330"/>
    <w:multiLevelType w:val="hybridMultilevel"/>
    <w:tmpl w:val="AD681E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20765AD"/>
    <w:multiLevelType w:val="multilevel"/>
    <w:tmpl w:val="F21CCB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6779647D"/>
    <w:multiLevelType w:val="multilevel"/>
    <w:tmpl w:val="D5ACA1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76D75C89"/>
    <w:multiLevelType w:val="multilevel"/>
    <w:tmpl w:val="9E4EA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CDE1E22"/>
    <w:multiLevelType w:val="hybridMultilevel"/>
    <w:tmpl w:val="50C86E18"/>
    <w:lvl w:ilvl="0" w:tplc="9560F396">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35523930">
    <w:abstractNumId w:val="17"/>
  </w:num>
  <w:num w:numId="2" w16cid:durableId="2072532134">
    <w:abstractNumId w:val="3"/>
  </w:num>
  <w:num w:numId="3" w16cid:durableId="1141340336">
    <w:abstractNumId w:val="2"/>
  </w:num>
  <w:num w:numId="4" w16cid:durableId="1685934228">
    <w:abstractNumId w:val="5"/>
  </w:num>
  <w:num w:numId="5" w16cid:durableId="262763591">
    <w:abstractNumId w:val="9"/>
  </w:num>
  <w:num w:numId="6" w16cid:durableId="1384526453">
    <w:abstractNumId w:val="12"/>
  </w:num>
  <w:num w:numId="7" w16cid:durableId="2053265118">
    <w:abstractNumId w:val="14"/>
  </w:num>
  <w:num w:numId="8" w16cid:durableId="1647777904">
    <w:abstractNumId w:val="19"/>
  </w:num>
  <w:num w:numId="9" w16cid:durableId="800075326">
    <w:abstractNumId w:val="7"/>
  </w:num>
  <w:num w:numId="10" w16cid:durableId="226187007">
    <w:abstractNumId w:val="13"/>
  </w:num>
  <w:num w:numId="11" w16cid:durableId="1131243666">
    <w:abstractNumId w:val="10"/>
  </w:num>
  <w:num w:numId="12" w16cid:durableId="919753327">
    <w:abstractNumId w:val="8"/>
  </w:num>
  <w:num w:numId="13" w16cid:durableId="190454499">
    <w:abstractNumId w:val="4"/>
  </w:num>
  <w:num w:numId="14" w16cid:durableId="1351835525">
    <w:abstractNumId w:val="20"/>
  </w:num>
  <w:num w:numId="15" w16cid:durableId="1736584906">
    <w:abstractNumId w:val="11"/>
  </w:num>
  <w:num w:numId="16" w16cid:durableId="98181042">
    <w:abstractNumId w:val="6"/>
  </w:num>
  <w:num w:numId="17" w16cid:durableId="1046023675">
    <w:abstractNumId w:val="15"/>
  </w:num>
  <w:num w:numId="18" w16cid:durableId="1391343280">
    <w:abstractNumId w:val="0"/>
  </w:num>
  <w:num w:numId="19" w16cid:durableId="1334379183">
    <w:abstractNumId w:val="18"/>
  </w:num>
  <w:num w:numId="20" w16cid:durableId="6176617">
    <w:abstractNumId w:val="16"/>
  </w:num>
  <w:num w:numId="21" w16cid:durableId="2322014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556"/>
    <w:rsid w:val="000600E3"/>
    <w:rsid w:val="00087FC4"/>
    <w:rsid w:val="000944FB"/>
    <w:rsid w:val="000F71BA"/>
    <w:rsid w:val="00121AF8"/>
    <w:rsid w:val="001B7ECE"/>
    <w:rsid w:val="003E6043"/>
    <w:rsid w:val="005D16E4"/>
    <w:rsid w:val="006C4614"/>
    <w:rsid w:val="006D29CC"/>
    <w:rsid w:val="00701638"/>
    <w:rsid w:val="007C3D9D"/>
    <w:rsid w:val="007D4367"/>
    <w:rsid w:val="007E47A9"/>
    <w:rsid w:val="00A44B46"/>
    <w:rsid w:val="00B30ED9"/>
    <w:rsid w:val="00B34B7A"/>
    <w:rsid w:val="00B709E9"/>
    <w:rsid w:val="00C55858"/>
    <w:rsid w:val="00D51B4E"/>
    <w:rsid w:val="00DB1194"/>
    <w:rsid w:val="00E40EBC"/>
    <w:rsid w:val="00EA2820"/>
    <w:rsid w:val="00F26556"/>
    <w:rsid w:val="00FB2063"/>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37016533"/>
  <w15:docId w15:val="{662FF3C8-312C-E74F-9E8B-85FB8E5BA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Paragrafoelenco">
    <w:name w:val="List Paragraph"/>
    <w:basedOn w:val="Normale"/>
    <w:uiPriority w:val="34"/>
    <w:qFormat/>
    <w:rsid w:val="003E6043"/>
    <w:pPr>
      <w:ind w:left="720"/>
      <w:contextualSpacing/>
    </w:pPr>
  </w:style>
  <w:style w:type="paragraph" w:styleId="Intestazione">
    <w:name w:val="header"/>
    <w:basedOn w:val="Normale"/>
    <w:link w:val="IntestazioneCarattere"/>
    <w:uiPriority w:val="99"/>
    <w:unhideWhenUsed/>
    <w:rsid w:val="006C4614"/>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6C4614"/>
  </w:style>
  <w:style w:type="paragraph" w:styleId="Pidipagina">
    <w:name w:val="footer"/>
    <w:basedOn w:val="Normale"/>
    <w:link w:val="PidipaginaCarattere"/>
    <w:uiPriority w:val="99"/>
    <w:unhideWhenUsed/>
    <w:rsid w:val="006C4614"/>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6C46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2.edu.lascuola.it/edizioni-digitali/OraDiPace/VolumeUnico/Music-time/in-te/genially.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2.edu.lascuola.it/edizioni-digitali/OraDiPace/VolumeUnico/Music-time/brothers-in-arms/genially.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2.edu.lascuola.it/edizioni-digitali/OraDiPace/VolumeUnico/Music-time/un-senso/genially.html" TargetMode="External"/><Relationship Id="rId5" Type="http://schemas.openxmlformats.org/officeDocument/2006/relationships/footnotes" Target="footnotes.xml"/><Relationship Id="rId15" Type="http://schemas.openxmlformats.org/officeDocument/2006/relationships/hyperlink" Target="https://www2.edu.lascuola.it/edizioni-digitali/OraDiPace/VolumeUnico/Music-time/ridere/genially.html" TargetMode="External"/><Relationship Id="rId10" Type="http://schemas.openxmlformats.org/officeDocument/2006/relationships/hyperlink" Target="https://www2.edu.lascuola.it/edizioni-digitali/OraDiPace/VolumeUnico/Music-time/the-sound-of-silence/genially.html" TargetMode="External"/><Relationship Id="rId4" Type="http://schemas.openxmlformats.org/officeDocument/2006/relationships/webSettings" Target="webSettings.xml"/><Relationship Id="rId9" Type="http://schemas.openxmlformats.org/officeDocument/2006/relationships/hyperlink" Target="https://www2.edu.lascuola.it/edizioni-digitali/OraDiPace/VolumeUnico/Music-time/esseri-umani/genially.html" TargetMode="External"/><Relationship Id="rId14" Type="http://schemas.openxmlformats.org/officeDocument/2006/relationships/hyperlink" Target="https://www2.edu.lascuola.it/edizioni-digitali/OraDiPace/VolumeUnico/Music-time/in-another-life/genially.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8</Pages>
  <Words>2220</Words>
  <Characters>12658</Characters>
  <Application>Microsoft Office Word</Application>
  <DocSecurity>0</DocSecurity>
  <Lines>105</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Sissa Mario</cp:lastModifiedBy>
  <cp:revision>19</cp:revision>
  <dcterms:created xsi:type="dcterms:W3CDTF">2026-04-16T07:02:00Z</dcterms:created>
  <dcterms:modified xsi:type="dcterms:W3CDTF">2026-04-16T08:33:00Z</dcterms:modified>
</cp:coreProperties>
</file>